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782" w:rsidRDefault="00376B20" w:rsidP="00C23782">
      <w:pPr>
        <w:jc w:val="right"/>
      </w:pPr>
      <w:r>
        <w:rPr>
          <w:noProof/>
        </w:rPr>
        <mc:AlternateContent>
          <mc:Choice Requires="wps">
            <w:drawing>
              <wp:anchor distT="0" distB="0" distL="114300" distR="114300" simplePos="0" relativeHeight="251666432" behindDoc="0" locked="0" layoutInCell="1" allowOverlap="1" wp14:anchorId="3F562F66" wp14:editId="68654507">
                <wp:simplePos x="0" y="0"/>
                <wp:positionH relativeFrom="column">
                  <wp:posOffset>5534025</wp:posOffset>
                </wp:positionH>
                <wp:positionV relativeFrom="paragraph">
                  <wp:posOffset>-533400</wp:posOffset>
                </wp:positionV>
                <wp:extent cx="86487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1403985"/>
                        </a:xfrm>
                        <a:prstGeom prst="rect">
                          <a:avLst/>
                        </a:prstGeom>
                        <a:solidFill>
                          <a:srgbClr val="FFFFFF"/>
                        </a:solidFill>
                        <a:ln w="9525">
                          <a:noFill/>
                          <a:miter lim="800000"/>
                          <a:headEnd/>
                          <a:tailEnd/>
                        </a:ln>
                      </wps:spPr>
                      <wps:txbx>
                        <w:txbxContent>
                          <w:p w:rsidR="00376B20" w:rsidRDefault="00376B20" w:rsidP="00376B20">
                            <w:r>
                              <w:rPr>
                                <w:rFonts w:hint="eastAsia"/>
                              </w:rPr>
                              <w:t>（</w:t>
                            </w:r>
                            <w:r>
                              <w:rPr>
                                <w:rFonts w:hint="eastAsia"/>
                              </w:rPr>
                              <w:t>様式１</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5.75pt;margin-top:-42pt;width:68.1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" stroked="f">
                <v:textbox style="mso-fit-shape-to-text:t">
                  <w:txbxContent>
                    <w:p w:rsidR="00376B20" w:rsidRDefault="00376B20" w:rsidP="00376B20">
                      <w:r>
                        <w:rPr>
                          <w:rFonts w:hint="eastAsia"/>
                        </w:rPr>
                        <w:t>（</w:t>
                      </w:r>
                      <w:r>
                        <w:rPr>
                          <w:rFonts w:hint="eastAsia"/>
                        </w:rPr>
                        <w:t>様式１</w:t>
                      </w:r>
                      <w:r>
                        <w:rPr>
                          <w:rFonts w:hint="eastAsia"/>
                        </w:rPr>
                        <w:t>）</w:t>
                      </w:r>
                    </w:p>
                  </w:txbxContent>
                </v:textbox>
              </v:shape>
            </w:pict>
          </mc:Fallback>
        </mc:AlternateContent>
      </w:r>
      <w:r w:rsidR="00C23782">
        <w:rPr>
          <w:rFonts w:hint="eastAsia"/>
        </w:rPr>
        <w:t xml:space="preserve">　年　月　日</w:t>
      </w:r>
    </w:p>
    <w:p w:rsidR="00C23782" w:rsidRDefault="00C23782"/>
    <w:p w:rsidR="00295E9C" w:rsidRDefault="00F7009E" w:rsidP="00D00841">
      <w:r>
        <w:rPr>
          <w:rFonts w:hint="eastAsia"/>
        </w:rPr>
        <w:t xml:space="preserve">発注者　</w:t>
      </w:r>
      <w:r w:rsidR="00C23782">
        <w:rPr>
          <w:rFonts w:hint="eastAsia"/>
        </w:rPr>
        <w:t>静　岡　市　長</w:t>
      </w:r>
    </w:p>
    <w:p w:rsidR="007A0B67" w:rsidRDefault="00F7009E" w:rsidP="007A0B67">
      <w:pPr>
        <w:ind w:firstLineChars="400" w:firstLine="840"/>
      </w:pPr>
      <w:r>
        <w:rPr>
          <w:rFonts w:hint="eastAsia"/>
        </w:rPr>
        <w:t>静岡市公営企業管理者</w:t>
      </w:r>
    </w:p>
    <w:p w:rsidR="00C23782" w:rsidRDefault="00C23782" w:rsidP="00C23782">
      <w:pPr>
        <w:wordWrap w:val="0"/>
        <w:jc w:val="right"/>
      </w:pPr>
      <w:r>
        <w:rPr>
          <w:rFonts w:hint="eastAsia"/>
        </w:rPr>
        <w:t xml:space="preserve">住所　</w:t>
      </w:r>
      <w:r w:rsidRPr="00C23782">
        <w:rPr>
          <w:rFonts w:hint="eastAsia"/>
        </w:rPr>
        <w:t xml:space="preserve">　　　　　　　　　　　</w:t>
      </w:r>
    </w:p>
    <w:p w:rsidR="00C23782" w:rsidRDefault="00F7009E" w:rsidP="00C23782">
      <w:pPr>
        <w:wordWrap w:val="0"/>
        <w:jc w:val="right"/>
      </w:pPr>
      <w:r>
        <w:rPr>
          <w:rFonts w:hint="eastAsia"/>
        </w:rPr>
        <w:t>受注者</w:t>
      </w:r>
      <w:r w:rsidR="002E26C7">
        <w:rPr>
          <w:rFonts w:hint="eastAsia"/>
        </w:rPr>
        <w:t xml:space="preserve">　</w:t>
      </w:r>
      <w:r w:rsidR="00C23782">
        <w:rPr>
          <w:rFonts w:hint="eastAsia"/>
        </w:rPr>
        <w:t xml:space="preserve">名称　</w:t>
      </w:r>
      <w:r w:rsidR="00C23782" w:rsidRPr="00C23782">
        <w:rPr>
          <w:rFonts w:hint="eastAsia"/>
        </w:rPr>
        <w:t xml:space="preserve">　　　　　　　　　　　</w:t>
      </w:r>
    </w:p>
    <w:p w:rsidR="00C23782" w:rsidRDefault="00C23782" w:rsidP="00C23782">
      <w:pPr>
        <w:wordWrap w:val="0"/>
        <w:jc w:val="right"/>
      </w:pPr>
      <w:bookmarkStart w:id="0" w:name="_GoBack"/>
      <w:bookmarkEnd w:id="0"/>
      <w:r>
        <w:rPr>
          <w:rFonts w:hint="eastAsia"/>
        </w:rPr>
        <w:t xml:space="preserve">氏名　</w:t>
      </w:r>
      <w:r w:rsidR="00501E50">
        <w:rPr>
          <w:rFonts w:hint="eastAsia"/>
        </w:rPr>
        <w:t xml:space="preserve">　　　　　　　　　</w:t>
      </w:r>
      <w:r w:rsidRPr="00C23782">
        <w:rPr>
          <w:rFonts w:hint="eastAsia"/>
        </w:rPr>
        <w:t xml:space="preserve">　</w:t>
      </w:r>
      <w:r w:rsidR="00884D75">
        <w:rPr>
          <w:rFonts w:hint="eastAsia"/>
        </w:rPr>
        <w:t xml:space="preserve">　</w:t>
      </w:r>
    </w:p>
    <w:p w:rsidR="00C23782" w:rsidRDefault="00C23782" w:rsidP="00C23782">
      <w:pPr>
        <w:jc w:val="right"/>
      </w:pPr>
    </w:p>
    <w:p w:rsidR="00C23782" w:rsidRDefault="002C7FD7" w:rsidP="00C23782">
      <w:pPr>
        <w:jc w:val="center"/>
      </w:pPr>
      <w:r>
        <w:rPr>
          <w:rFonts w:hint="eastAsia"/>
        </w:rPr>
        <w:t>下請契約に係る</w:t>
      </w:r>
      <w:r w:rsidR="00C23782">
        <w:rPr>
          <w:rFonts w:hint="eastAsia"/>
        </w:rPr>
        <w:t>社会保険等未加入状況報告書</w:t>
      </w:r>
    </w:p>
    <w:p w:rsidR="00C23782" w:rsidRDefault="00C23782" w:rsidP="00C23782">
      <w:pPr>
        <w:jc w:val="center"/>
      </w:pPr>
    </w:p>
    <w:p w:rsidR="00C23782" w:rsidRDefault="006564D5" w:rsidP="00C23782">
      <w:pPr>
        <w:jc w:val="left"/>
      </w:pPr>
      <w:r>
        <w:rPr>
          <w:rFonts w:hint="eastAsia"/>
        </w:rPr>
        <w:t xml:space="preserve">　下記の工事において、社会保険等に未加入の</w:t>
      </w:r>
      <w:r w:rsidR="00073FE3">
        <w:rPr>
          <w:rFonts w:hint="eastAsia"/>
        </w:rPr>
        <w:t>建設業</w:t>
      </w:r>
      <w:r w:rsidR="00C23782">
        <w:rPr>
          <w:rFonts w:hint="eastAsia"/>
        </w:rPr>
        <w:t>者</w:t>
      </w:r>
      <w:r w:rsidR="00073FE3">
        <w:rPr>
          <w:rFonts w:hint="eastAsia"/>
        </w:rPr>
        <w:t>との</w:t>
      </w:r>
      <w:r>
        <w:rPr>
          <w:rFonts w:hint="eastAsia"/>
        </w:rPr>
        <w:t>下請契約があ</w:t>
      </w:r>
      <w:r w:rsidR="002E26C7">
        <w:rPr>
          <w:rFonts w:hint="eastAsia"/>
        </w:rPr>
        <w:t>りま</w:t>
      </w:r>
      <w:r w:rsidR="004B2E84">
        <w:rPr>
          <w:rFonts w:hint="eastAsia"/>
        </w:rPr>
        <w:t>す</w:t>
      </w:r>
      <w:r w:rsidR="002E26C7">
        <w:rPr>
          <w:rFonts w:hint="eastAsia"/>
        </w:rPr>
        <w:t>ので</w:t>
      </w:r>
      <w:r w:rsidR="00C23782">
        <w:rPr>
          <w:rFonts w:hint="eastAsia"/>
        </w:rPr>
        <w:t>報告します。</w:t>
      </w:r>
    </w:p>
    <w:p w:rsidR="002E26C7" w:rsidRDefault="002E26C7" w:rsidP="00C23782">
      <w:pPr>
        <w:jc w:val="left"/>
      </w:pPr>
      <w:r>
        <w:rPr>
          <w:rFonts w:hint="eastAsia"/>
        </w:rPr>
        <w:t xml:space="preserve">　</w:t>
      </w:r>
    </w:p>
    <w:p w:rsidR="00C23782" w:rsidRDefault="00C23782" w:rsidP="00C23782">
      <w:pPr>
        <w:pStyle w:val="a3"/>
      </w:pPr>
      <w:r>
        <w:rPr>
          <w:rFonts w:hint="eastAsia"/>
        </w:rPr>
        <w:t>記</w:t>
      </w:r>
    </w:p>
    <w:p w:rsidR="00C23782" w:rsidRDefault="00C23782" w:rsidP="00C23782"/>
    <w:p w:rsidR="00C23782" w:rsidRPr="00026349" w:rsidRDefault="00C23782" w:rsidP="00C23782">
      <w:pPr>
        <w:rPr>
          <w:u w:val="single"/>
        </w:rPr>
      </w:pPr>
      <w:r>
        <w:rPr>
          <w:rFonts w:hint="eastAsia"/>
        </w:rPr>
        <w:t>１　工事名</w:t>
      </w:r>
      <w:r w:rsidR="00026349">
        <w:rPr>
          <w:rFonts w:hint="eastAsia"/>
        </w:rPr>
        <w:t xml:space="preserve">　　　</w:t>
      </w:r>
      <w:r w:rsidR="006564D5">
        <w:rPr>
          <w:rFonts w:hint="eastAsia"/>
          <w:u w:val="single"/>
        </w:rPr>
        <w:t xml:space="preserve">　　　　</w:t>
      </w:r>
      <w:r w:rsidR="00026349" w:rsidRPr="00026349">
        <w:rPr>
          <w:rFonts w:hint="eastAsia"/>
          <w:u w:val="single"/>
        </w:rPr>
        <w:t xml:space="preserve">年度　</w:t>
      </w:r>
      <w:r w:rsidR="006564D5">
        <w:rPr>
          <w:rFonts w:hint="eastAsia"/>
          <w:u w:val="single"/>
        </w:rPr>
        <w:t xml:space="preserve">　　　</w:t>
      </w:r>
      <w:r w:rsidR="00026349" w:rsidRPr="00026349">
        <w:rPr>
          <w:rFonts w:hint="eastAsia"/>
          <w:u w:val="single"/>
        </w:rPr>
        <w:t>第</w:t>
      </w:r>
      <w:r w:rsidR="006564D5">
        <w:rPr>
          <w:rFonts w:hint="eastAsia"/>
          <w:u w:val="single"/>
        </w:rPr>
        <w:t xml:space="preserve">　　　</w:t>
      </w:r>
      <w:r w:rsidR="00026349" w:rsidRPr="00026349">
        <w:rPr>
          <w:rFonts w:hint="eastAsia"/>
          <w:u w:val="single"/>
        </w:rPr>
        <w:t>号</w:t>
      </w:r>
      <w:r w:rsidR="006564D5">
        <w:rPr>
          <w:rFonts w:hint="eastAsia"/>
          <w:u w:val="single"/>
        </w:rPr>
        <w:t xml:space="preserve">　　　</w:t>
      </w:r>
      <w:r w:rsidR="00026349" w:rsidRPr="00026349">
        <w:rPr>
          <w:rFonts w:hint="eastAsia"/>
          <w:u w:val="single"/>
        </w:rPr>
        <w:t xml:space="preserve">　　　　　　　　　　　工事</w:t>
      </w:r>
    </w:p>
    <w:p w:rsidR="002E26C7" w:rsidRDefault="00C23782" w:rsidP="00C23782">
      <w:r>
        <w:rPr>
          <w:rFonts w:hint="eastAsia"/>
        </w:rPr>
        <w:t xml:space="preserve">２　</w:t>
      </w:r>
      <w:r w:rsidR="002E26C7">
        <w:rPr>
          <w:rFonts w:hint="eastAsia"/>
        </w:rPr>
        <w:t xml:space="preserve">工　期　</w:t>
      </w:r>
      <w:r w:rsidR="00C5245E">
        <w:rPr>
          <w:rFonts w:hint="eastAsia"/>
        </w:rPr>
        <w:t xml:space="preserve">　</w:t>
      </w:r>
      <w:r w:rsidR="003C5884">
        <w:rPr>
          <w:rFonts w:hint="eastAsia"/>
        </w:rPr>
        <w:t xml:space="preserve">　　　　年　月　日　から　　　</w:t>
      </w:r>
      <w:r w:rsidR="002E26C7">
        <w:rPr>
          <w:rFonts w:hint="eastAsia"/>
        </w:rPr>
        <w:t xml:space="preserve">　年　月　日　まで</w:t>
      </w:r>
    </w:p>
    <w:p w:rsidR="00C5245E" w:rsidRDefault="00C5245E" w:rsidP="00C23782">
      <w:r>
        <w:rPr>
          <w:rFonts w:hint="eastAsia"/>
        </w:rPr>
        <w:t xml:space="preserve">３　</w:t>
      </w:r>
      <w:r w:rsidR="003852FE">
        <w:rPr>
          <w:rFonts w:hint="eastAsia"/>
        </w:rPr>
        <w:t>社会保険等に</w:t>
      </w:r>
      <w:r>
        <w:rPr>
          <w:rFonts w:hint="eastAsia"/>
        </w:rPr>
        <w:t>未加入</w:t>
      </w:r>
      <w:r w:rsidR="003852FE">
        <w:rPr>
          <w:rFonts w:hint="eastAsia"/>
        </w:rPr>
        <w:t>の下請</w:t>
      </w:r>
      <w:r>
        <w:rPr>
          <w:rFonts w:hint="eastAsia"/>
        </w:rPr>
        <w:t>業者</w:t>
      </w:r>
    </w:p>
    <w:tbl>
      <w:tblPr>
        <w:tblStyle w:val="a7"/>
        <w:tblW w:w="10031" w:type="dxa"/>
        <w:tblLayout w:type="fixed"/>
        <w:tblLook w:val="04A0" w:firstRow="1" w:lastRow="0" w:firstColumn="1" w:lastColumn="0" w:noHBand="0" w:noVBand="1"/>
      </w:tblPr>
      <w:tblGrid>
        <w:gridCol w:w="534"/>
        <w:gridCol w:w="2835"/>
        <w:gridCol w:w="708"/>
        <w:gridCol w:w="851"/>
        <w:gridCol w:w="425"/>
        <w:gridCol w:w="284"/>
        <w:gridCol w:w="425"/>
        <w:gridCol w:w="1816"/>
        <w:gridCol w:w="735"/>
        <w:gridCol w:w="735"/>
        <w:gridCol w:w="683"/>
      </w:tblGrid>
      <w:tr w:rsidR="00CD2B12" w:rsidRPr="00D3651A" w:rsidTr="00CD2B12">
        <w:trPr>
          <w:trHeight w:val="153"/>
        </w:trPr>
        <w:tc>
          <w:tcPr>
            <w:tcW w:w="534" w:type="dxa"/>
            <w:vMerge w:val="restart"/>
            <w:vAlign w:val="center"/>
          </w:tcPr>
          <w:p w:rsidR="00CD2B12" w:rsidRPr="00D3651A" w:rsidRDefault="00CD2B12" w:rsidP="007A0B67">
            <w:pPr>
              <w:spacing w:line="240" w:lineRule="exact"/>
              <w:jc w:val="center"/>
              <w:rPr>
                <w:sz w:val="18"/>
                <w:szCs w:val="18"/>
              </w:rPr>
            </w:pPr>
            <w:r w:rsidRPr="00D3651A">
              <w:rPr>
                <w:rFonts w:hint="eastAsia"/>
                <w:sz w:val="18"/>
                <w:szCs w:val="18"/>
              </w:rPr>
              <w:t>No.</w:t>
            </w:r>
          </w:p>
        </w:tc>
        <w:tc>
          <w:tcPr>
            <w:tcW w:w="2835" w:type="dxa"/>
            <w:vMerge w:val="restart"/>
            <w:vAlign w:val="center"/>
          </w:tcPr>
          <w:p w:rsidR="00CD2B12" w:rsidRPr="00D3651A" w:rsidRDefault="00CD2B12" w:rsidP="007A0B67">
            <w:pPr>
              <w:spacing w:line="240" w:lineRule="exact"/>
              <w:jc w:val="center"/>
              <w:rPr>
                <w:sz w:val="18"/>
                <w:szCs w:val="18"/>
              </w:rPr>
            </w:pPr>
            <w:r w:rsidRPr="00D3651A">
              <w:rPr>
                <w:rFonts w:hint="eastAsia"/>
                <w:sz w:val="18"/>
                <w:szCs w:val="18"/>
              </w:rPr>
              <w:t>名　称</w:t>
            </w:r>
          </w:p>
          <w:p w:rsidR="00CD2B12" w:rsidRPr="00D3651A" w:rsidRDefault="00CD2B12" w:rsidP="007A0B67">
            <w:pPr>
              <w:spacing w:line="240" w:lineRule="exact"/>
              <w:jc w:val="center"/>
              <w:rPr>
                <w:sz w:val="18"/>
                <w:szCs w:val="18"/>
              </w:rPr>
            </w:pPr>
            <w:r w:rsidRPr="00D3651A">
              <w:rPr>
                <w:rFonts w:hint="eastAsia"/>
                <w:sz w:val="18"/>
                <w:szCs w:val="18"/>
              </w:rPr>
              <w:t>住　所</w:t>
            </w:r>
          </w:p>
        </w:tc>
        <w:tc>
          <w:tcPr>
            <w:tcW w:w="708" w:type="dxa"/>
            <w:vMerge w:val="restart"/>
            <w:vAlign w:val="center"/>
          </w:tcPr>
          <w:p w:rsidR="00CD2B12" w:rsidRPr="00D3651A" w:rsidRDefault="00CD2B12" w:rsidP="007A0B67">
            <w:pPr>
              <w:spacing w:line="240" w:lineRule="exact"/>
              <w:jc w:val="center"/>
              <w:rPr>
                <w:sz w:val="18"/>
                <w:szCs w:val="18"/>
              </w:rPr>
            </w:pPr>
            <w:r w:rsidRPr="00D3651A">
              <w:rPr>
                <w:rFonts w:hint="eastAsia"/>
                <w:sz w:val="18"/>
                <w:szCs w:val="18"/>
              </w:rPr>
              <w:t>下請</w:t>
            </w:r>
          </w:p>
          <w:p w:rsidR="00CD2B12" w:rsidRPr="00D3651A" w:rsidRDefault="00CD2B12" w:rsidP="007A0B67">
            <w:pPr>
              <w:spacing w:line="240" w:lineRule="exact"/>
              <w:jc w:val="center"/>
              <w:rPr>
                <w:sz w:val="18"/>
                <w:szCs w:val="18"/>
              </w:rPr>
            </w:pPr>
            <w:r w:rsidRPr="00D3651A">
              <w:rPr>
                <w:rFonts w:hint="eastAsia"/>
                <w:sz w:val="18"/>
                <w:szCs w:val="18"/>
              </w:rPr>
              <w:t>次数</w:t>
            </w:r>
          </w:p>
        </w:tc>
        <w:tc>
          <w:tcPr>
            <w:tcW w:w="3801" w:type="dxa"/>
            <w:gridSpan w:val="5"/>
            <w:vMerge w:val="restart"/>
            <w:vAlign w:val="center"/>
          </w:tcPr>
          <w:p w:rsidR="00CD2B12" w:rsidRPr="00D3651A" w:rsidRDefault="00CD2B12" w:rsidP="007A0B67">
            <w:pPr>
              <w:spacing w:line="240" w:lineRule="exact"/>
              <w:jc w:val="center"/>
              <w:rPr>
                <w:sz w:val="18"/>
                <w:szCs w:val="18"/>
              </w:rPr>
            </w:pPr>
            <w:r w:rsidRPr="00D3651A">
              <w:rPr>
                <w:rFonts w:hint="eastAsia"/>
                <w:sz w:val="18"/>
                <w:szCs w:val="18"/>
              </w:rPr>
              <w:t>許可番号</w:t>
            </w:r>
          </w:p>
        </w:tc>
        <w:tc>
          <w:tcPr>
            <w:tcW w:w="2153" w:type="dxa"/>
            <w:gridSpan w:val="3"/>
            <w:vAlign w:val="center"/>
          </w:tcPr>
          <w:p w:rsidR="00CD2B12" w:rsidRPr="00CD2B12" w:rsidRDefault="00CD2B12" w:rsidP="007A0B67">
            <w:pPr>
              <w:spacing w:line="240" w:lineRule="exact"/>
              <w:jc w:val="center"/>
              <w:rPr>
                <w:sz w:val="16"/>
                <w:szCs w:val="18"/>
              </w:rPr>
            </w:pPr>
            <w:r w:rsidRPr="00CD2B12">
              <w:rPr>
                <w:rFonts w:hint="eastAsia"/>
                <w:sz w:val="16"/>
                <w:szCs w:val="18"/>
              </w:rPr>
              <w:t>未加入のものに</w:t>
            </w:r>
          </w:p>
          <w:p w:rsidR="00CD2B12" w:rsidRPr="00CD2B12" w:rsidRDefault="00CD2B12" w:rsidP="007A0B67">
            <w:pPr>
              <w:spacing w:line="240" w:lineRule="exact"/>
              <w:jc w:val="center"/>
              <w:rPr>
                <w:sz w:val="16"/>
                <w:szCs w:val="18"/>
              </w:rPr>
            </w:pPr>
            <w:r w:rsidRPr="00CD2B12">
              <w:rPr>
                <w:rFonts w:hint="eastAsia"/>
                <w:sz w:val="16"/>
                <w:szCs w:val="18"/>
              </w:rPr>
              <w:t>○をつける</w:t>
            </w:r>
          </w:p>
        </w:tc>
      </w:tr>
      <w:tr w:rsidR="00CD2B12" w:rsidRPr="00D3651A" w:rsidTr="007A0B67">
        <w:trPr>
          <w:trHeight w:val="516"/>
        </w:trPr>
        <w:tc>
          <w:tcPr>
            <w:tcW w:w="534" w:type="dxa"/>
            <w:vMerge/>
            <w:vAlign w:val="center"/>
          </w:tcPr>
          <w:p w:rsidR="00CD2B12" w:rsidRPr="00D3651A" w:rsidRDefault="00CD2B12" w:rsidP="007A0B67">
            <w:pPr>
              <w:spacing w:line="240" w:lineRule="exact"/>
              <w:jc w:val="center"/>
              <w:rPr>
                <w:sz w:val="18"/>
                <w:szCs w:val="18"/>
              </w:rPr>
            </w:pPr>
          </w:p>
        </w:tc>
        <w:tc>
          <w:tcPr>
            <w:tcW w:w="2835" w:type="dxa"/>
            <w:vMerge/>
            <w:vAlign w:val="center"/>
          </w:tcPr>
          <w:p w:rsidR="00CD2B12" w:rsidRPr="00D3651A" w:rsidRDefault="00CD2B12" w:rsidP="007A0B67">
            <w:pPr>
              <w:spacing w:line="240" w:lineRule="exact"/>
              <w:jc w:val="center"/>
              <w:rPr>
                <w:sz w:val="18"/>
                <w:szCs w:val="18"/>
              </w:rPr>
            </w:pPr>
          </w:p>
        </w:tc>
        <w:tc>
          <w:tcPr>
            <w:tcW w:w="708" w:type="dxa"/>
            <w:vMerge/>
            <w:vAlign w:val="center"/>
          </w:tcPr>
          <w:p w:rsidR="00CD2B12" w:rsidRPr="00D3651A" w:rsidRDefault="00CD2B12" w:rsidP="007A0B67">
            <w:pPr>
              <w:spacing w:line="240" w:lineRule="exact"/>
              <w:jc w:val="center"/>
              <w:rPr>
                <w:sz w:val="18"/>
                <w:szCs w:val="18"/>
              </w:rPr>
            </w:pPr>
          </w:p>
        </w:tc>
        <w:tc>
          <w:tcPr>
            <w:tcW w:w="3801" w:type="dxa"/>
            <w:gridSpan w:val="5"/>
            <w:vMerge/>
            <w:vAlign w:val="center"/>
          </w:tcPr>
          <w:p w:rsidR="00CD2B12" w:rsidRPr="00D3651A" w:rsidRDefault="00CD2B12" w:rsidP="007A0B67">
            <w:pPr>
              <w:spacing w:line="240" w:lineRule="exact"/>
              <w:jc w:val="center"/>
              <w:rPr>
                <w:sz w:val="18"/>
                <w:szCs w:val="18"/>
              </w:rPr>
            </w:pPr>
          </w:p>
        </w:tc>
        <w:tc>
          <w:tcPr>
            <w:tcW w:w="735" w:type="dxa"/>
            <w:vAlign w:val="center"/>
          </w:tcPr>
          <w:p w:rsidR="00CD2B12" w:rsidRPr="00D3651A" w:rsidRDefault="00CD2B12" w:rsidP="007A0B67">
            <w:pPr>
              <w:spacing w:line="240" w:lineRule="exact"/>
              <w:jc w:val="center"/>
              <w:rPr>
                <w:sz w:val="18"/>
                <w:szCs w:val="18"/>
              </w:rPr>
            </w:pPr>
            <w:r w:rsidRPr="00D3651A">
              <w:rPr>
                <w:rFonts w:hint="eastAsia"/>
                <w:sz w:val="18"/>
                <w:szCs w:val="18"/>
              </w:rPr>
              <w:t>健康</w:t>
            </w:r>
          </w:p>
          <w:p w:rsidR="00CD2B12" w:rsidRPr="00D3651A" w:rsidRDefault="00CD2B12" w:rsidP="007A0B67">
            <w:pPr>
              <w:spacing w:line="240" w:lineRule="exact"/>
              <w:jc w:val="center"/>
              <w:rPr>
                <w:sz w:val="18"/>
                <w:szCs w:val="18"/>
              </w:rPr>
            </w:pPr>
            <w:r w:rsidRPr="00D3651A">
              <w:rPr>
                <w:rFonts w:hint="eastAsia"/>
                <w:sz w:val="18"/>
                <w:szCs w:val="18"/>
              </w:rPr>
              <w:t>保険</w:t>
            </w:r>
          </w:p>
        </w:tc>
        <w:tc>
          <w:tcPr>
            <w:tcW w:w="735" w:type="dxa"/>
            <w:vAlign w:val="center"/>
          </w:tcPr>
          <w:p w:rsidR="00CD2B12" w:rsidRPr="007A0B67" w:rsidRDefault="00CD2B12" w:rsidP="007A0B67">
            <w:pPr>
              <w:spacing w:line="240" w:lineRule="exact"/>
              <w:jc w:val="center"/>
              <w:rPr>
                <w:sz w:val="16"/>
                <w:szCs w:val="18"/>
              </w:rPr>
            </w:pPr>
            <w:r w:rsidRPr="007A0B67">
              <w:rPr>
                <w:rFonts w:hint="eastAsia"/>
                <w:sz w:val="16"/>
                <w:szCs w:val="18"/>
              </w:rPr>
              <w:t>厚生年</w:t>
            </w:r>
          </w:p>
          <w:p w:rsidR="00CD2B12" w:rsidRPr="00D3651A" w:rsidRDefault="00CD2B12" w:rsidP="007A0B67">
            <w:pPr>
              <w:spacing w:line="240" w:lineRule="exact"/>
              <w:jc w:val="center"/>
              <w:rPr>
                <w:sz w:val="18"/>
                <w:szCs w:val="18"/>
              </w:rPr>
            </w:pPr>
            <w:r w:rsidRPr="007A0B67">
              <w:rPr>
                <w:rFonts w:hint="eastAsia"/>
                <w:sz w:val="16"/>
                <w:szCs w:val="18"/>
              </w:rPr>
              <w:t>金保険</w:t>
            </w:r>
          </w:p>
        </w:tc>
        <w:tc>
          <w:tcPr>
            <w:tcW w:w="683" w:type="dxa"/>
            <w:vAlign w:val="center"/>
          </w:tcPr>
          <w:p w:rsidR="00CD2B12" w:rsidRPr="00D3651A" w:rsidRDefault="00CD2B12" w:rsidP="007A0B67">
            <w:pPr>
              <w:spacing w:line="240" w:lineRule="exact"/>
              <w:jc w:val="center"/>
              <w:rPr>
                <w:sz w:val="18"/>
                <w:szCs w:val="18"/>
              </w:rPr>
            </w:pPr>
            <w:r w:rsidRPr="00D3651A">
              <w:rPr>
                <w:rFonts w:hint="eastAsia"/>
                <w:sz w:val="18"/>
                <w:szCs w:val="18"/>
              </w:rPr>
              <w:t>雇用</w:t>
            </w:r>
          </w:p>
          <w:p w:rsidR="00CD2B12" w:rsidRPr="00D3651A" w:rsidRDefault="00CD2B12" w:rsidP="007A0B67">
            <w:pPr>
              <w:spacing w:line="240" w:lineRule="exact"/>
              <w:jc w:val="center"/>
              <w:rPr>
                <w:sz w:val="18"/>
                <w:szCs w:val="18"/>
              </w:rPr>
            </w:pPr>
            <w:r w:rsidRPr="00D3651A">
              <w:rPr>
                <w:rFonts w:hint="eastAsia"/>
                <w:sz w:val="18"/>
                <w:szCs w:val="18"/>
              </w:rPr>
              <w:t>保険</w:t>
            </w:r>
          </w:p>
        </w:tc>
      </w:tr>
      <w:tr w:rsidR="00A65C84" w:rsidRPr="00D3651A" w:rsidTr="007A0B67">
        <w:trPr>
          <w:trHeight w:val="180"/>
        </w:trPr>
        <w:tc>
          <w:tcPr>
            <w:tcW w:w="534" w:type="dxa"/>
            <w:vMerge w:val="restart"/>
            <w:vAlign w:val="center"/>
          </w:tcPr>
          <w:p w:rsidR="00D3651A" w:rsidRPr="007A0B67" w:rsidRDefault="007A0B67" w:rsidP="00BF6454">
            <w:pPr>
              <w:jc w:val="center"/>
              <w:rPr>
                <w:color w:val="000000" w:themeColor="text1"/>
                <w:sz w:val="18"/>
                <w:szCs w:val="18"/>
              </w:rPr>
            </w:pPr>
            <w:r>
              <w:rPr>
                <w:rFonts w:hint="eastAsia"/>
                <w:color w:val="000000" w:themeColor="text1"/>
                <w:sz w:val="18"/>
                <w:szCs w:val="18"/>
              </w:rPr>
              <w:t>１</w:t>
            </w:r>
          </w:p>
        </w:tc>
        <w:tc>
          <w:tcPr>
            <w:tcW w:w="2835" w:type="dxa"/>
            <w:vAlign w:val="center"/>
          </w:tcPr>
          <w:p w:rsidR="00D3651A" w:rsidRPr="007A0B67" w:rsidRDefault="00D3651A" w:rsidP="00BF6454">
            <w:pPr>
              <w:jc w:val="center"/>
              <w:rPr>
                <w:color w:val="000000" w:themeColor="text1"/>
                <w:sz w:val="18"/>
                <w:szCs w:val="18"/>
              </w:rPr>
            </w:pPr>
          </w:p>
        </w:tc>
        <w:tc>
          <w:tcPr>
            <w:tcW w:w="708" w:type="dxa"/>
            <w:vMerge w:val="restart"/>
            <w:vAlign w:val="center"/>
          </w:tcPr>
          <w:p w:rsidR="00D3651A" w:rsidRPr="007A0B67" w:rsidRDefault="00D3651A" w:rsidP="00BF6454">
            <w:pPr>
              <w:jc w:val="center"/>
              <w:rPr>
                <w:color w:val="000000" w:themeColor="text1"/>
                <w:sz w:val="18"/>
                <w:szCs w:val="18"/>
              </w:rPr>
            </w:pPr>
          </w:p>
        </w:tc>
        <w:tc>
          <w:tcPr>
            <w:tcW w:w="851" w:type="dxa"/>
            <w:vMerge w:val="restart"/>
            <w:vAlign w:val="center"/>
          </w:tcPr>
          <w:p w:rsidR="00D3651A" w:rsidRPr="007A0B67" w:rsidRDefault="00D3651A" w:rsidP="00D27317">
            <w:pPr>
              <w:jc w:val="center"/>
              <w:rPr>
                <w:color w:val="000000" w:themeColor="text1"/>
                <w:sz w:val="18"/>
                <w:szCs w:val="18"/>
              </w:rPr>
            </w:pPr>
          </w:p>
        </w:tc>
        <w:tc>
          <w:tcPr>
            <w:tcW w:w="425" w:type="dxa"/>
            <w:vMerge w:val="restart"/>
            <w:tcBorders>
              <w:right w:val="nil"/>
            </w:tcBorders>
            <w:vAlign w:val="center"/>
          </w:tcPr>
          <w:p w:rsidR="00D3651A" w:rsidRPr="007A0B67" w:rsidRDefault="00D3651A" w:rsidP="00BF6454">
            <w:pPr>
              <w:jc w:val="center"/>
              <w:rPr>
                <w:color w:val="000000" w:themeColor="text1"/>
                <w:sz w:val="18"/>
                <w:szCs w:val="18"/>
              </w:rPr>
            </w:pPr>
          </w:p>
        </w:tc>
        <w:tc>
          <w:tcPr>
            <w:tcW w:w="284" w:type="dxa"/>
            <w:vMerge w:val="restart"/>
            <w:tcBorders>
              <w:top w:val="single" w:sz="4" w:space="0" w:color="auto"/>
              <w:left w:val="nil"/>
              <w:bottom w:val="single" w:sz="4" w:space="0" w:color="auto"/>
              <w:right w:val="nil"/>
            </w:tcBorders>
            <w:vAlign w:val="center"/>
          </w:tcPr>
          <w:p w:rsidR="00D3651A" w:rsidRPr="007A0B67" w:rsidRDefault="00D3651A" w:rsidP="00271FF3">
            <w:pPr>
              <w:jc w:val="center"/>
              <w:rPr>
                <w:color w:val="000000" w:themeColor="text1"/>
                <w:sz w:val="18"/>
                <w:szCs w:val="18"/>
              </w:rPr>
            </w:pPr>
            <w:r w:rsidRPr="007A0B67">
              <w:rPr>
                <w:rFonts w:hint="eastAsia"/>
                <w:color w:val="000000" w:themeColor="text1"/>
                <w:sz w:val="18"/>
                <w:szCs w:val="18"/>
              </w:rPr>
              <w:t>－</w:t>
            </w:r>
          </w:p>
        </w:tc>
        <w:tc>
          <w:tcPr>
            <w:tcW w:w="425" w:type="dxa"/>
            <w:vMerge w:val="restart"/>
            <w:tcBorders>
              <w:left w:val="nil"/>
            </w:tcBorders>
            <w:vAlign w:val="center"/>
          </w:tcPr>
          <w:p w:rsidR="00D3651A" w:rsidRPr="007A0B67" w:rsidRDefault="00D3651A" w:rsidP="00BF6454">
            <w:pPr>
              <w:jc w:val="center"/>
              <w:rPr>
                <w:color w:val="000000" w:themeColor="text1"/>
                <w:sz w:val="18"/>
                <w:szCs w:val="18"/>
              </w:rPr>
            </w:pPr>
          </w:p>
        </w:tc>
        <w:tc>
          <w:tcPr>
            <w:tcW w:w="1816" w:type="dxa"/>
            <w:vMerge w:val="restart"/>
            <w:vAlign w:val="center"/>
          </w:tcPr>
          <w:p w:rsidR="00D3651A" w:rsidRPr="007A0B67" w:rsidRDefault="00D3651A" w:rsidP="007A0B67">
            <w:pPr>
              <w:jc w:val="center"/>
              <w:rPr>
                <w:color w:val="000000" w:themeColor="text1"/>
                <w:sz w:val="18"/>
                <w:szCs w:val="18"/>
              </w:rPr>
            </w:pPr>
            <w:r w:rsidRPr="007A0B67">
              <w:rPr>
                <w:rFonts w:hint="eastAsia"/>
                <w:color w:val="000000" w:themeColor="text1"/>
                <w:sz w:val="18"/>
                <w:szCs w:val="18"/>
              </w:rPr>
              <w:t>第</w:t>
            </w:r>
            <w:r w:rsidR="007A0B67">
              <w:rPr>
                <w:rFonts w:hint="eastAsia"/>
                <w:color w:val="000000" w:themeColor="text1"/>
                <w:sz w:val="18"/>
                <w:szCs w:val="18"/>
              </w:rPr>
              <w:t xml:space="preserve">　　</w:t>
            </w:r>
            <w:r w:rsidRPr="007A0B67">
              <w:rPr>
                <w:rFonts w:hint="eastAsia"/>
                <w:color w:val="000000" w:themeColor="text1"/>
                <w:sz w:val="18"/>
                <w:szCs w:val="18"/>
              </w:rPr>
              <w:t>号</w:t>
            </w:r>
          </w:p>
        </w:tc>
        <w:tc>
          <w:tcPr>
            <w:tcW w:w="735" w:type="dxa"/>
            <w:vMerge w:val="restart"/>
            <w:vAlign w:val="center"/>
          </w:tcPr>
          <w:p w:rsidR="00D3651A" w:rsidRPr="007A0B67" w:rsidRDefault="00D3651A" w:rsidP="00BF6454">
            <w:pPr>
              <w:jc w:val="center"/>
              <w:rPr>
                <w:color w:val="000000" w:themeColor="text1"/>
                <w:sz w:val="18"/>
                <w:szCs w:val="18"/>
              </w:rPr>
            </w:pPr>
          </w:p>
        </w:tc>
        <w:tc>
          <w:tcPr>
            <w:tcW w:w="735" w:type="dxa"/>
            <w:vMerge w:val="restart"/>
            <w:vAlign w:val="center"/>
          </w:tcPr>
          <w:p w:rsidR="00D3651A" w:rsidRPr="007A0B67" w:rsidRDefault="00D3651A" w:rsidP="00BF6454">
            <w:pPr>
              <w:jc w:val="center"/>
              <w:rPr>
                <w:color w:val="000000" w:themeColor="text1"/>
                <w:sz w:val="18"/>
                <w:szCs w:val="18"/>
              </w:rPr>
            </w:pPr>
          </w:p>
        </w:tc>
        <w:tc>
          <w:tcPr>
            <w:tcW w:w="683" w:type="dxa"/>
            <w:vMerge w:val="restart"/>
            <w:vAlign w:val="center"/>
          </w:tcPr>
          <w:p w:rsidR="00D3651A" w:rsidRPr="007A0B67" w:rsidRDefault="00D3651A" w:rsidP="00BF6454">
            <w:pPr>
              <w:jc w:val="center"/>
              <w:rPr>
                <w:color w:val="000000" w:themeColor="text1"/>
                <w:sz w:val="18"/>
                <w:szCs w:val="18"/>
              </w:rPr>
            </w:pPr>
          </w:p>
        </w:tc>
      </w:tr>
      <w:tr w:rsidR="00A65C84" w:rsidRPr="00D3651A" w:rsidTr="007A0B67">
        <w:trPr>
          <w:trHeight w:val="180"/>
        </w:trPr>
        <w:tc>
          <w:tcPr>
            <w:tcW w:w="534" w:type="dxa"/>
            <w:vMerge/>
            <w:vAlign w:val="center"/>
          </w:tcPr>
          <w:p w:rsidR="00D3651A" w:rsidRPr="00D3651A" w:rsidRDefault="00D3651A" w:rsidP="00BF6454">
            <w:pPr>
              <w:jc w:val="center"/>
              <w:rPr>
                <w:sz w:val="18"/>
                <w:szCs w:val="18"/>
              </w:rPr>
            </w:pPr>
          </w:p>
        </w:tc>
        <w:tc>
          <w:tcPr>
            <w:tcW w:w="2835" w:type="dxa"/>
            <w:vAlign w:val="center"/>
          </w:tcPr>
          <w:p w:rsidR="00D3651A" w:rsidRPr="007A0B67" w:rsidRDefault="00D3651A" w:rsidP="00BF6454">
            <w:pPr>
              <w:jc w:val="center"/>
              <w:rPr>
                <w:color w:val="000000" w:themeColor="text1"/>
                <w:sz w:val="18"/>
                <w:szCs w:val="18"/>
              </w:rPr>
            </w:pPr>
          </w:p>
        </w:tc>
        <w:tc>
          <w:tcPr>
            <w:tcW w:w="708" w:type="dxa"/>
            <w:vMerge/>
            <w:vAlign w:val="center"/>
          </w:tcPr>
          <w:p w:rsidR="00D3651A" w:rsidRPr="00D3651A" w:rsidRDefault="00D3651A" w:rsidP="00BF6454">
            <w:pPr>
              <w:jc w:val="center"/>
              <w:rPr>
                <w:sz w:val="18"/>
                <w:szCs w:val="18"/>
              </w:rPr>
            </w:pPr>
          </w:p>
        </w:tc>
        <w:tc>
          <w:tcPr>
            <w:tcW w:w="851" w:type="dxa"/>
            <w:vMerge/>
            <w:vAlign w:val="center"/>
          </w:tcPr>
          <w:p w:rsidR="00D3651A" w:rsidRPr="00D3651A" w:rsidRDefault="00D3651A" w:rsidP="00BF6454">
            <w:pPr>
              <w:jc w:val="center"/>
              <w:rPr>
                <w:sz w:val="18"/>
                <w:szCs w:val="18"/>
              </w:rPr>
            </w:pPr>
          </w:p>
        </w:tc>
        <w:tc>
          <w:tcPr>
            <w:tcW w:w="425" w:type="dxa"/>
            <w:vMerge/>
            <w:tcBorders>
              <w:right w:val="nil"/>
            </w:tcBorders>
            <w:vAlign w:val="center"/>
          </w:tcPr>
          <w:p w:rsidR="00D3651A" w:rsidRPr="00D3651A" w:rsidRDefault="00D3651A" w:rsidP="00BF6454">
            <w:pPr>
              <w:jc w:val="center"/>
              <w:rPr>
                <w:sz w:val="18"/>
                <w:szCs w:val="18"/>
              </w:rPr>
            </w:pPr>
          </w:p>
        </w:tc>
        <w:tc>
          <w:tcPr>
            <w:tcW w:w="284" w:type="dxa"/>
            <w:vMerge/>
            <w:tcBorders>
              <w:top w:val="single" w:sz="4" w:space="0" w:color="auto"/>
              <w:left w:val="nil"/>
              <w:bottom w:val="single" w:sz="4" w:space="0" w:color="auto"/>
              <w:right w:val="nil"/>
            </w:tcBorders>
            <w:vAlign w:val="center"/>
          </w:tcPr>
          <w:p w:rsidR="00D3651A" w:rsidRPr="00D3651A" w:rsidRDefault="00D3651A" w:rsidP="00271FF3">
            <w:pPr>
              <w:jc w:val="center"/>
              <w:rPr>
                <w:sz w:val="18"/>
                <w:szCs w:val="18"/>
              </w:rPr>
            </w:pPr>
          </w:p>
        </w:tc>
        <w:tc>
          <w:tcPr>
            <w:tcW w:w="425" w:type="dxa"/>
            <w:vMerge/>
            <w:tcBorders>
              <w:left w:val="nil"/>
            </w:tcBorders>
            <w:vAlign w:val="center"/>
          </w:tcPr>
          <w:p w:rsidR="00D3651A" w:rsidRPr="00D3651A" w:rsidRDefault="00D3651A" w:rsidP="00BF6454">
            <w:pPr>
              <w:jc w:val="center"/>
              <w:rPr>
                <w:sz w:val="18"/>
                <w:szCs w:val="18"/>
              </w:rPr>
            </w:pPr>
          </w:p>
        </w:tc>
        <w:tc>
          <w:tcPr>
            <w:tcW w:w="1816" w:type="dxa"/>
            <w:vMerge/>
            <w:vAlign w:val="center"/>
          </w:tcPr>
          <w:p w:rsidR="00D3651A" w:rsidRPr="00D3651A" w:rsidRDefault="00D3651A" w:rsidP="00D3651A">
            <w:pPr>
              <w:jc w:val="center"/>
              <w:rPr>
                <w:sz w:val="18"/>
                <w:szCs w:val="18"/>
              </w:rPr>
            </w:pPr>
          </w:p>
        </w:tc>
        <w:tc>
          <w:tcPr>
            <w:tcW w:w="735" w:type="dxa"/>
            <w:vMerge/>
            <w:vAlign w:val="center"/>
          </w:tcPr>
          <w:p w:rsidR="00D3651A" w:rsidRPr="00D3651A" w:rsidRDefault="00D3651A" w:rsidP="00BF6454">
            <w:pPr>
              <w:jc w:val="center"/>
              <w:rPr>
                <w:sz w:val="18"/>
                <w:szCs w:val="18"/>
              </w:rPr>
            </w:pPr>
          </w:p>
        </w:tc>
        <w:tc>
          <w:tcPr>
            <w:tcW w:w="735" w:type="dxa"/>
            <w:vMerge/>
            <w:vAlign w:val="center"/>
          </w:tcPr>
          <w:p w:rsidR="00D3651A" w:rsidRPr="00D3651A" w:rsidRDefault="00D3651A" w:rsidP="00BF6454">
            <w:pPr>
              <w:jc w:val="center"/>
              <w:rPr>
                <w:sz w:val="18"/>
                <w:szCs w:val="18"/>
              </w:rPr>
            </w:pPr>
          </w:p>
        </w:tc>
        <w:tc>
          <w:tcPr>
            <w:tcW w:w="683" w:type="dxa"/>
            <w:vMerge/>
            <w:vAlign w:val="center"/>
          </w:tcPr>
          <w:p w:rsidR="00D3651A" w:rsidRPr="00D3651A" w:rsidRDefault="00D3651A" w:rsidP="00BF6454">
            <w:pPr>
              <w:jc w:val="center"/>
              <w:rPr>
                <w:sz w:val="18"/>
                <w:szCs w:val="18"/>
              </w:rPr>
            </w:pPr>
          </w:p>
        </w:tc>
      </w:tr>
      <w:tr w:rsidR="00A65C84" w:rsidRPr="00D3651A" w:rsidTr="007A0B67">
        <w:trPr>
          <w:trHeight w:val="180"/>
        </w:trPr>
        <w:tc>
          <w:tcPr>
            <w:tcW w:w="534" w:type="dxa"/>
            <w:vMerge w:val="restart"/>
            <w:vAlign w:val="center"/>
          </w:tcPr>
          <w:p w:rsidR="00D3651A" w:rsidRPr="00D3651A" w:rsidRDefault="007A0B67" w:rsidP="00BF6454">
            <w:pPr>
              <w:jc w:val="center"/>
              <w:rPr>
                <w:sz w:val="18"/>
                <w:szCs w:val="18"/>
              </w:rPr>
            </w:pPr>
            <w:r>
              <w:rPr>
                <w:rFonts w:hint="eastAsia"/>
                <w:sz w:val="18"/>
                <w:szCs w:val="18"/>
              </w:rPr>
              <w:t>２</w:t>
            </w:r>
          </w:p>
        </w:tc>
        <w:tc>
          <w:tcPr>
            <w:tcW w:w="2835" w:type="dxa"/>
            <w:vAlign w:val="center"/>
          </w:tcPr>
          <w:p w:rsidR="00D3651A" w:rsidRPr="00D3651A" w:rsidRDefault="00D3651A" w:rsidP="00BF6454">
            <w:pPr>
              <w:jc w:val="center"/>
              <w:rPr>
                <w:sz w:val="18"/>
                <w:szCs w:val="18"/>
              </w:rPr>
            </w:pPr>
          </w:p>
        </w:tc>
        <w:tc>
          <w:tcPr>
            <w:tcW w:w="708" w:type="dxa"/>
            <w:vMerge w:val="restart"/>
            <w:vAlign w:val="center"/>
          </w:tcPr>
          <w:p w:rsidR="00D3651A" w:rsidRPr="00D3651A" w:rsidRDefault="00D3651A" w:rsidP="00BF6454">
            <w:pPr>
              <w:jc w:val="center"/>
              <w:rPr>
                <w:sz w:val="18"/>
                <w:szCs w:val="18"/>
              </w:rPr>
            </w:pPr>
          </w:p>
        </w:tc>
        <w:tc>
          <w:tcPr>
            <w:tcW w:w="851" w:type="dxa"/>
            <w:vMerge w:val="restart"/>
            <w:vAlign w:val="center"/>
          </w:tcPr>
          <w:p w:rsidR="00D3651A" w:rsidRPr="00D3651A" w:rsidRDefault="00D3651A" w:rsidP="00BF6454">
            <w:pPr>
              <w:jc w:val="center"/>
              <w:rPr>
                <w:sz w:val="18"/>
                <w:szCs w:val="18"/>
              </w:rPr>
            </w:pPr>
          </w:p>
        </w:tc>
        <w:tc>
          <w:tcPr>
            <w:tcW w:w="425" w:type="dxa"/>
            <w:vMerge w:val="restart"/>
            <w:tcBorders>
              <w:right w:val="nil"/>
            </w:tcBorders>
            <w:vAlign w:val="center"/>
          </w:tcPr>
          <w:p w:rsidR="00D3651A" w:rsidRPr="00D3651A" w:rsidRDefault="00D3651A" w:rsidP="00BF6454">
            <w:pPr>
              <w:jc w:val="center"/>
              <w:rPr>
                <w:sz w:val="18"/>
                <w:szCs w:val="18"/>
              </w:rPr>
            </w:pPr>
          </w:p>
        </w:tc>
        <w:tc>
          <w:tcPr>
            <w:tcW w:w="284" w:type="dxa"/>
            <w:vMerge w:val="restart"/>
            <w:tcBorders>
              <w:top w:val="single" w:sz="4" w:space="0" w:color="auto"/>
              <w:left w:val="nil"/>
              <w:bottom w:val="single" w:sz="4" w:space="0" w:color="auto"/>
              <w:right w:val="nil"/>
            </w:tcBorders>
            <w:vAlign w:val="center"/>
          </w:tcPr>
          <w:p w:rsidR="00D3651A" w:rsidRPr="00822767" w:rsidRDefault="00822767" w:rsidP="00271FF3">
            <w:pPr>
              <w:jc w:val="center"/>
              <w:rPr>
                <w:sz w:val="18"/>
                <w:szCs w:val="18"/>
              </w:rPr>
            </w:pPr>
            <w:r w:rsidRPr="00822767">
              <w:rPr>
                <w:rFonts w:hint="eastAsia"/>
                <w:sz w:val="18"/>
                <w:szCs w:val="18"/>
              </w:rPr>
              <w:t>－</w:t>
            </w:r>
          </w:p>
        </w:tc>
        <w:tc>
          <w:tcPr>
            <w:tcW w:w="425" w:type="dxa"/>
            <w:vMerge w:val="restart"/>
            <w:tcBorders>
              <w:left w:val="nil"/>
            </w:tcBorders>
            <w:vAlign w:val="center"/>
          </w:tcPr>
          <w:p w:rsidR="00D3651A" w:rsidRPr="00D3651A" w:rsidRDefault="00D3651A" w:rsidP="00BF6454">
            <w:pPr>
              <w:jc w:val="center"/>
              <w:rPr>
                <w:sz w:val="18"/>
                <w:szCs w:val="18"/>
              </w:rPr>
            </w:pPr>
          </w:p>
        </w:tc>
        <w:tc>
          <w:tcPr>
            <w:tcW w:w="1816" w:type="dxa"/>
            <w:vMerge w:val="restart"/>
            <w:vAlign w:val="center"/>
          </w:tcPr>
          <w:p w:rsidR="00D3651A" w:rsidRPr="00D3651A" w:rsidRDefault="00822767" w:rsidP="00501E50">
            <w:pPr>
              <w:jc w:val="center"/>
              <w:rPr>
                <w:sz w:val="18"/>
                <w:szCs w:val="18"/>
              </w:rPr>
            </w:pPr>
            <w:r>
              <w:rPr>
                <w:rFonts w:hint="eastAsia"/>
                <w:sz w:val="18"/>
                <w:szCs w:val="18"/>
              </w:rPr>
              <w:t xml:space="preserve">第　　</w:t>
            </w:r>
            <w:r w:rsidR="00D3651A" w:rsidRPr="00D3651A">
              <w:rPr>
                <w:rFonts w:hint="eastAsia"/>
                <w:sz w:val="18"/>
                <w:szCs w:val="18"/>
              </w:rPr>
              <w:t>号</w:t>
            </w:r>
          </w:p>
        </w:tc>
        <w:tc>
          <w:tcPr>
            <w:tcW w:w="735" w:type="dxa"/>
            <w:vMerge w:val="restart"/>
            <w:vAlign w:val="center"/>
          </w:tcPr>
          <w:p w:rsidR="00D3651A" w:rsidRPr="00D3651A" w:rsidRDefault="00D3651A" w:rsidP="00BF6454">
            <w:pPr>
              <w:jc w:val="center"/>
              <w:rPr>
                <w:sz w:val="18"/>
                <w:szCs w:val="18"/>
              </w:rPr>
            </w:pPr>
          </w:p>
        </w:tc>
        <w:tc>
          <w:tcPr>
            <w:tcW w:w="735" w:type="dxa"/>
            <w:vMerge w:val="restart"/>
            <w:vAlign w:val="center"/>
          </w:tcPr>
          <w:p w:rsidR="00D3651A" w:rsidRPr="00D3651A" w:rsidRDefault="00D3651A" w:rsidP="00BF6454">
            <w:pPr>
              <w:jc w:val="center"/>
              <w:rPr>
                <w:sz w:val="18"/>
                <w:szCs w:val="18"/>
              </w:rPr>
            </w:pPr>
          </w:p>
        </w:tc>
        <w:tc>
          <w:tcPr>
            <w:tcW w:w="683" w:type="dxa"/>
            <w:vMerge w:val="restart"/>
            <w:vAlign w:val="center"/>
          </w:tcPr>
          <w:p w:rsidR="00D3651A" w:rsidRPr="00D3651A" w:rsidRDefault="00D3651A" w:rsidP="00BF6454">
            <w:pPr>
              <w:jc w:val="center"/>
              <w:rPr>
                <w:sz w:val="18"/>
                <w:szCs w:val="18"/>
              </w:rPr>
            </w:pPr>
          </w:p>
        </w:tc>
      </w:tr>
      <w:tr w:rsidR="00A65C84" w:rsidRPr="00D3651A" w:rsidTr="007A0B67">
        <w:trPr>
          <w:trHeight w:val="180"/>
        </w:trPr>
        <w:tc>
          <w:tcPr>
            <w:tcW w:w="534" w:type="dxa"/>
            <w:vMerge/>
            <w:vAlign w:val="center"/>
          </w:tcPr>
          <w:p w:rsidR="00D3651A" w:rsidRPr="00D3651A" w:rsidRDefault="00D3651A" w:rsidP="00BF6454">
            <w:pPr>
              <w:jc w:val="center"/>
              <w:rPr>
                <w:sz w:val="18"/>
                <w:szCs w:val="18"/>
              </w:rPr>
            </w:pPr>
          </w:p>
        </w:tc>
        <w:tc>
          <w:tcPr>
            <w:tcW w:w="2835" w:type="dxa"/>
            <w:vAlign w:val="center"/>
          </w:tcPr>
          <w:p w:rsidR="00D3651A" w:rsidRPr="00D3651A" w:rsidRDefault="00D3651A" w:rsidP="00BF6454">
            <w:pPr>
              <w:jc w:val="center"/>
              <w:rPr>
                <w:sz w:val="18"/>
                <w:szCs w:val="18"/>
              </w:rPr>
            </w:pPr>
          </w:p>
        </w:tc>
        <w:tc>
          <w:tcPr>
            <w:tcW w:w="708" w:type="dxa"/>
            <w:vMerge/>
            <w:vAlign w:val="center"/>
          </w:tcPr>
          <w:p w:rsidR="00D3651A" w:rsidRPr="00D3651A" w:rsidRDefault="00D3651A" w:rsidP="00BF6454">
            <w:pPr>
              <w:jc w:val="center"/>
              <w:rPr>
                <w:sz w:val="18"/>
                <w:szCs w:val="18"/>
              </w:rPr>
            </w:pPr>
          </w:p>
        </w:tc>
        <w:tc>
          <w:tcPr>
            <w:tcW w:w="851" w:type="dxa"/>
            <w:vMerge/>
            <w:vAlign w:val="center"/>
          </w:tcPr>
          <w:p w:rsidR="00D3651A" w:rsidRPr="00D3651A" w:rsidRDefault="00D3651A" w:rsidP="00BF6454">
            <w:pPr>
              <w:jc w:val="center"/>
              <w:rPr>
                <w:sz w:val="18"/>
                <w:szCs w:val="18"/>
              </w:rPr>
            </w:pPr>
          </w:p>
        </w:tc>
        <w:tc>
          <w:tcPr>
            <w:tcW w:w="425" w:type="dxa"/>
            <w:vMerge/>
            <w:tcBorders>
              <w:right w:val="nil"/>
            </w:tcBorders>
            <w:vAlign w:val="center"/>
          </w:tcPr>
          <w:p w:rsidR="00D3651A" w:rsidRPr="00D3651A" w:rsidRDefault="00D3651A" w:rsidP="00BF6454">
            <w:pPr>
              <w:jc w:val="center"/>
              <w:rPr>
                <w:sz w:val="18"/>
                <w:szCs w:val="18"/>
              </w:rPr>
            </w:pPr>
          </w:p>
        </w:tc>
        <w:tc>
          <w:tcPr>
            <w:tcW w:w="284" w:type="dxa"/>
            <w:vMerge/>
            <w:tcBorders>
              <w:top w:val="single" w:sz="4" w:space="0" w:color="auto"/>
              <w:left w:val="nil"/>
              <w:bottom w:val="single" w:sz="4" w:space="0" w:color="auto"/>
              <w:right w:val="nil"/>
            </w:tcBorders>
            <w:vAlign w:val="center"/>
          </w:tcPr>
          <w:p w:rsidR="00D3651A" w:rsidRPr="00822767" w:rsidRDefault="00D3651A" w:rsidP="00271FF3">
            <w:pPr>
              <w:jc w:val="center"/>
              <w:rPr>
                <w:sz w:val="18"/>
                <w:szCs w:val="18"/>
              </w:rPr>
            </w:pPr>
          </w:p>
        </w:tc>
        <w:tc>
          <w:tcPr>
            <w:tcW w:w="425" w:type="dxa"/>
            <w:vMerge/>
            <w:tcBorders>
              <w:left w:val="nil"/>
            </w:tcBorders>
            <w:vAlign w:val="center"/>
          </w:tcPr>
          <w:p w:rsidR="00D3651A" w:rsidRPr="00D3651A" w:rsidRDefault="00D3651A" w:rsidP="00BF6454">
            <w:pPr>
              <w:jc w:val="center"/>
              <w:rPr>
                <w:sz w:val="18"/>
                <w:szCs w:val="18"/>
              </w:rPr>
            </w:pPr>
          </w:p>
        </w:tc>
        <w:tc>
          <w:tcPr>
            <w:tcW w:w="1816" w:type="dxa"/>
            <w:vMerge/>
            <w:vAlign w:val="center"/>
          </w:tcPr>
          <w:p w:rsidR="00D3651A" w:rsidRPr="00D3651A" w:rsidRDefault="00D3651A" w:rsidP="00D3651A">
            <w:pPr>
              <w:jc w:val="center"/>
              <w:rPr>
                <w:sz w:val="18"/>
                <w:szCs w:val="18"/>
              </w:rPr>
            </w:pPr>
          </w:p>
        </w:tc>
        <w:tc>
          <w:tcPr>
            <w:tcW w:w="735" w:type="dxa"/>
            <w:vMerge/>
            <w:vAlign w:val="center"/>
          </w:tcPr>
          <w:p w:rsidR="00D3651A" w:rsidRPr="00D3651A" w:rsidRDefault="00D3651A" w:rsidP="00BF6454">
            <w:pPr>
              <w:jc w:val="center"/>
              <w:rPr>
                <w:sz w:val="18"/>
                <w:szCs w:val="18"/>
              </w:rPr>
            </w:pPr>
          </w:p>
        </w:tc>
        <w:tc>
          <w:tcPr>
            <w:tcW w:w="735" w:type="dxa"/>
            <w:vMerge/>
            <w:vAlign w:val="center"/>
          </w:tcPr>
          <w:p w:rsidR="00D3651A" w:rsidRPr="00D3651A" w:rsidRDefault="00D3651A" w:rsidP="00BF6454">
            <w:pPr>
              <w:jc w:val="center"/>
              <w:rPr>
                <w:sz w:val="18"/>
                <w:szCs w:val="18"/>
              </w:rPr>
            </w:pPr>
          </w:p>
        </w:tc>
        <w:tc>
          <w:tcPr>
            <w:tcW w:w="683" w:type="dxa"/>
            <w:vMerge/>
            <w:vAlign w:val="center"/>
          </w:tcPr>
          <w:p w:rsidR="00D3651A" w:rsidRPr="00D3651A" w:rsidRDefault="00D3651A" w:rsidP="00BF6454">
            <w:pPr>
              <w:jc w:val="center"/>
              <w:rPr>
                <w:sz w:val="18"/>
                <w:szCs w:val="18"/>
              </w:rPr>
            </w:pPr>
          </w:p>
        </w:tc>
      </w:tr>
      <w:tr w:rsidR="00822767" w:rsidRPr="00D3651A" w:rsidTr="007A0B67">
        <w:trPr>
          <w:trHeight w:val="180"/>
        </w:trPr>
        <w:tc>
          <w:tcPr>
            <w:tcW w:w="534" w:type="dxa"/>
            <w:vMerge w:val="restart"/>
            <w:vAlign w:val="center"/>
          </w:tcPr>
          <w:p w:rsidR="00822767" w:rsidRPr="00D3651A" w:rsidRDefault="007A0B67" w:rsidP="00BF6454">
            <w:pPr>
              <w:jc w:val="center"/>
              <w:rPr>
                <w:sz w:val="18"/>
                <w:szCs w:val="18"/>
              </w:rPr>
            </w:pPr>
            <w:r>
              <w:rPr>
                <w:rFonts w:hint="eastAsia"/>
                <w:sz w:val="18"/>
                <w:szCs w:val="18"/>
              </w:rPr>
              <w:t>３</w:t>
            </w:r>
          </w:p>
        </w:tc>
        <w:tc>
          <w:tcPr>
            <w:tcW w:w="2835" w:type="dxa"/>
            <w:vAlign w:val="center"/>
          </w:tcPr>
          <w:p w:rsidR="00822767" w:rsidRPr="00D3651A" w:rsidRDefault="00822767" w:rsidP="00BF6454">
            <w:pPr>
              <w:jc w:val="center"/>
              <w:rPr>
                <w:sz w:val="18"/>
                <w:szCs w:val="18"/>
              </w:rPr>
            </w:pPr>
          </w:p>
        </w:tc>
        <w:tc>
          <w:tcPr>
            <w:tcW w:w="708" w:type="dxa"/>
            <w:vMerge w:val="restart"/>
            <w:vAlign w:val="center"/>
          </w:tcPr>
          <w:p w:rsidR="00822767" w:rsidRPr="00D3651A" w:rsidRDefault="00822767" w:rsidP="00BF6454">
            <w:pPr>
              <w:jc w:val="center"/>
              <w:rPr>
                <w:sz w:val="18"/>
                <w:szCs w:val="18"/>
              </w:rPr>
            </w:pPr>
          </w:p>
        </w:tc>
        <w:tc>
          <w:tcPr>
            <w:tcW w:w="851" w:type="dxa"/>
            <w:vMerge w:val="restart"/>
            <w:vAlign w:val="center"/>
          </w:tcPr>
          <w:p w:rsidR="00822767" w:rsidRPr="00D3651A" w:rsidRDefault="00822767" w:rsidP="00BF6454">
            <w:pPr>
              <w:jc w:val="center"/>
              <w:rPr>
                <w:sz w:val="18"/>
                <w:szCs w:val="18"/>
              </w:rPr>
            </w:pPr>
          </w:p>
        </w:tc>
        <w:tc>
          <w:tcPr>
            <w:tcW w:w="425" w:type="dxa"/>
            <w:vMerge w:val="restart"/>
            <w:tcBorders>
              <w:right w:val="nil"/>
            </w:tcBorders>
            <w:vAlign w:val="center"/>
          </w:tcPr>
          <w:p w:rsidR="00822767" w:rsidRPr="00D3651A" w:rsidRDefault="00822767" w:rsidP="00BF6454">
            <w:pPr>
              <w:jc w:val="center"/>
              <w:rPr>
                <w:sz w:val="18"/>
                <w:szCs w:val="18"/>
              </w:rPr>
            </w:pPr>
          </w:p>
        </w:tc>
        <w:tc>
          <w:tcPr>
            <w:tcW w:w="284" w:type="dxa"/>
            <w:vMerge w:val="restart"/>
            <w:tcBorders>
              <w:top w:val="single" w:sz="4" w:space="0" w:color="auto"/>
              <w:left w:val="nil"/>
              <w:bottom w:val="single" w:sz="4" w:space="0" w:color="auto"/>
              <w:right w:val="nil"/>
            </w:tcBorders>
            <w:vAlign w:val="center"/>
          </w:tcPr>
          <w:p w:rsidR="00822767" w:rsidRPr="00822767" w:rsidRDefault="00822767" w:rsidP="00271FF3">
            <w:pPr>
              <w:jc w:val="center"/>
            </w:pPr>
            <w:r w:rsidRPr="00822767">
              <w:rPr>
                <w:rFonts w:hint="eastAsia"/>
                <w:sz w:val="18"/>
                <w:szCs w:val="18"/>
              </w:rPr>
              <w:t>－</w:t>
            </w:r>
          </w:p>
        </w:tc>
        <w:tc>
          <w:tcPr>
            <w:tcW w:w="425" w:type="dxa"/>
            <w:vMerge w:val="restart"/>
            <w:tcBorders>
              <w:left w:val="nil"/>
            </w:tcBorders>
            <w:vAlign w:val="center"/>
          </w:tcPr>
          <w:p w:rsidR="00822767" w:rsidRPr="00D3651A" w:rsidRDefault="00822767" w:rsidP="00D27317">
            <w:pPr>
              <w:jc w:val="center"/>
              <w:rPr>
                <w:sz w:val="18"/>
                <w:szCs w:val="18"/>
              </w:rPr>
            </w:pPr>
          </w:p>
        </w:tc>
        <w:tc>
          <w:tcPr>
            <w:tcW w:w="1816" w:type="dxa"/>
            <w:vMerge w:val="restart"/>
            <w:vAlign w:val="center"/>
          </w:tcPr>
          <w:p w:rsidR="00822767" w:rsidRPr="00D3651A" w:rsidRDefault="00822767" w:rsidP="00501E50">
            <w:pPr>
              <w:jc w:val="center"/>
              <w:rPr>
                <w:sz w:val="18"/>
                <w:szCs w:val="18"/>
              </w:rPr>
            </w:pPr>
            <w:r w:rsidRPr="00D3651A">
              <w:rPr>
                <w:rFonts w:hint="eastAsia"/>
                <w:sz w:val="18"/>
                <w:szCs w:val="18"/>
              </w:rPr>
              <w:t>第　　号</w:t>
            </w:r>
          </w:p>
        </w:tc>
        <w:tc>
          <w:tcPr>
            <w:tcW w:w="735" w:type="dxa"/>
            <w:vMerge w:val="restart"/>
            <w:vAlign w:val="center"/>
          </w:tcPr>
          <w:p w:rsidR="00822767" w:rsidRPr="00D3651A" w:rsidRDefault="00822767" w:rsidP="00BF6454">
            <w:pPr>
              <w:jc w:val="center"/>
              <w:rPr>
                <w:sz w:val="18"/>
                <w:szCs w:val="18"/>
              </w:rPr>
            </w:pPr>
          </w:p>
        </w:tc>
        <w:tc>
          <w:tcPr>
            <w:tcW w:w="735" w:type="dxa"/>
            <w:vMerge w:val="restart"/>
            <w:vAlign w:val="center"/>
          </w:tcPr>
          <w:p w:rsidR="00822767" w:rsidRPr="00D3651A" w:rsidRDefault="00822767" w:rsidP="00BF6454">
            <w:pPr>
              <w:jc w:val="center"/>
              <w:rPr>
                <w:sz w:val="18"/>
                <w:szCs w:val="18"/>
              </w:rPr>
            </w:pPr>
          </w:p>
        </w:tc>
        <w:tc>
          <w:tcPr>
            <w:tcW w:w="683" w:type="dxa"/>
            <w:vMerge w:val="restart"/>
            <w:vAlign w:val="center"/>
          </w:tcPr>
          <w:p w:rsidR="00822767" w:rsidRPr="00D3651A" w:rsidRDefault="00822767" w:rsidP="00BF6454">
            <w:pPr>
              <w:jc w:val="center"/>
              <w:rPr>
                <w:sz w:val="18"/>
                <w:szCs w:val="18"/>
              </w:rPr>
            </w:pPr>
          </w:p>
        </w:tc>
      </w:tr>
      <w:tr w:rsidR="00822767" w:rsidRPr="00D3651A" w:rsidTr="007A0B67">
        <w:trPr>
          <w:trHeight w:val="180"/>
        </w:trPr>
        <w:tc>
          <w:tcPr>
            <w:tcW w:w="534" w:type="dxa"/>
            <w:vMerge/>
            <w:vAlign w:val="center"/>
          </w:tcPr>
          <w:p w:rsidR="00822767" w:rsidRPr="00D3651A" w:rsidRDefault="00822767" w:rsidP="00BF6454">
            <w:pPr>
              <w:jc w:val="center"/>
              <w:rPr>
                <w:sz w:val="18"/>
                <w:szCs w:val="18"/>
              </w:rPr>
            </w:pPr>
          </w:p>
        </w:tc>
        <w:tc>
          <w:tcPr>
            <w:tcW w:w="2835" w:type="dxa"/>
            <w:vAlign w:val="center"/>
          </w:tcPr>
          <w:p w:rsidR="00822767" w:rsidRPr="00D3651A" w:rsidRDefault="00822767" w:rsidP="00BF6454">
            <w:pPr>
              <w:jc w:val="center"/>
              <w:rPr>
                <w:sz w:val="18"/>
                <w:szCs w:val="18"/>
              </w:rPr>
            </w:pPr>
          </w:p>
        </w:tc>
        <w:tc>
          <w:tcPr>
            <w:tcW w:w="708" w:type="dxa"/>
            <w:vMerge/>
            <w:vAlign w:val="center"/>
          </w:tcPr>
          <w:p w:rsidR="00822767" w:rsidRPr="00D3651A" w:rsidRDefault="00822767" w:rsidP="00BF6454">
            <w:pPr>
              <w:jc w:val="center"/>
              <w:rPr>
                <w:sz w:val="18"/>
                <w:szCs w:val="18"/>
              </w:rPr>
            </w:pPr>
          </w:p>
        </w:tc>
        <w:tc>
          <w:tcPr>
            <w:tcW w:w="851" w:type="dxa"/>
            <w:vMerge/>
            <w:vAlign w:val="center"/>
          </w:tcPr>
          <w:p w:rsidR="00822767" w:rsidRPr="00D3651A" w:rsidRDefault="00822767" w:rsidP="00BF6454">
            <w:pPr>
              <w:jc w:val="center"/>
              <w:rPr>
                <w:sz w:val="18"/>
                <w:szCs w:val="18"/>
              </w:rPr>
            </w:pPr>
          </w:p>
        </w:tc>
        <w:tc>
          <w:tcPr>
            <w:tcW w:w="425" w:type="dxa"/>
            <w:vMerge/>
            <w:tcBorders>
              <w:right w:val="nil"/>
            </w:tcBorders>
            <w:vAlign w:val="center"/>
          </w:tcPr>
          <w:p w:rsidR="00822767" w:rsidRPr="00D3651A" w:rsidRDefault="00822767" w:rsidP="00BF6454">
            <w:pPr>
              <w:jc w:val="center"/>
              <w:rPr>
                <w:sz w:val="18"/>
                <w:szCs w:val="18"/>
              </w:rPr>
            </w:pPr>
          </w:p>
        </w:tc>
        <w:tc>
          <w:tcPr>
            <w:tcW w:w="284" w:type="dxa"/>
            <w:vMerge/>
            <w:tcBorders>
              <w:top w:val="single" w:sz="4" w:space="0" w:color="auto"/>
              <w:left w:val="nil"/>
              <w:bottom w:val="single" w:sz="4" w:space="0" w:color="auto"/>
              <w:right w:val="nil"/>
            </w:tcBorders>
            <w:vAlign w:val="center"/>
          </w:tcPr>
          <w:p w:rsidR="00822767" w:rsidRPr="00822767" w:rsidRDefault="00822767" w:rsidP="00271FF3">
            <w:pPr>
              <w:jc w:val="center"/>
              <w:rPr>
                <w:sz w:val="18"/>
                <w:szCs w:val="18"/>
              </w:rPr>
            </w:pPr>
          </w:p>
        </w:tc>
        <w:tc>
          <w:tcPr>
            <w:tcW w:w="425" w:type="dxa"/>
            <w:vMerge/>
            <w:tcBorders>
              <w:left w:val="nil"/>
            </w:tcBorders>
            <w:vAlign w:val="center"/>
          </w:tcPr>
          <w:p w:rsidR="00822767" w:rsidRPr="00D3651A" w:rsidRDefault="00822767" w:rsidP="00BF6454">
            <w:pPr>
              <w:jc w:val="center"/>
              <w:rPr>
                <w:sz w:val="18"/>
                <w:szCs w:val="18"/>
              </w:rPr>
            </w:pPr>
          </w:p>
        </w:tc>
        <w:tc>
          <w:tcPr>
            <w:tcW w:w="1816" w:type="dxa"/>
            <w:vMerge/>
            <w:vAlign w:val="center"/>
          </w:tcPr>
          <w:p w:rsidR="00822767" w:rsidRPr="00D3651A" w:rsidRDefault="00822767" w:rsidP="00D3651A">
            <w:pPr>
              <w:jc w:val="center"/>
              <w:rPr>
                <w:sz w:val="18"/>
                <w:szCs w:val="18"/>
              </w:rPr>
            </w:pPr>
          </w:p>
        </w:tc>
        <w:tc>
          <w:tcPr>
            <w:tcW w:w="735" w:type="dxa"/>
            <w:vMerge/>
            <w:vAlign w:val="center"/>
          </w:tcPr>
          <w:p w:rsidR="00822767" w:rsidRPr="00D3651A" w:rsidRDefault="00822767" w:rsidP="00BF6454">
            <w:pPr>
              <w:jc w:val="center"/>
              <w:rPr>
                <w:sz w:val="18"/>
                <w:szCs w:val="18"/>
              </w:rPr>
            </w:pPr>
          </w:p>
        </w:tc>
        <w:tc>
          <w:tcPr>
            <w:tcW w:w="735" w:type="dxa"/>
            <w:vMerge/>
            <w:vAlign w:val="center"/>
          </w:tcPr>
          <w:p w:rsidR="00822767" w:rsidRPr="00D3651A" w:rsidRDefault="00822767" w:rsidP="00BF6454">
            <w:pPr>
              <w:jc w:val="center"/>
              <w:rPr>
                <w:sz w:val="18"/>
                <w:szCs w:val="18"/>
              </w:rPr>
            </w:pPr>
          </w:p>
        </w:tc>
        <w:tc>
          <w:tcPr>
            <w:tcW w:w="683" w:type="dxa"/>
            <w:vMerge/>
            <w:vAlign w:val="center"/>
          </w:tcPr>
          <w:p w:rsidR="00822767" w:rsidRPr="00D3651A" w:rsidRDefault="00822767" w:rsidP="00BF6454">
            <w:pPr>
              <w:jc w:val="center"/>
              <w:rPr>
                <w:sz w:val="18"/>
                <w:szCs w:val="18"/>
              </w:rPr>
            </w:pPr>
          </w:p>
        </w:tc>
      </w:tr>
      <w:tr w:rsidR="00822767" w:rsidRPr="00D3651A" w:rsidTr="007A0B67">
        <w:trPr>
          <w:trHeight w:val="180"/>
        </w:trPr>
        <w:tc>
          <w:tcPr>
            <w:tcW w:w="534" w:type="dxa"/>
            <w:vMerge w:val="restart"/>
            <w:vAlign w:val="center"/>
          </w:tcPr>
          <w:p w:rsidR="00822767" w:rsidRPr="00D3651A" w:rsidRDefault="007A0B67" w:rsidP="00BF6454">
            <w:pPr>
              <w:jc w:val="center"/>
              <w:rPr>
                <w:sz w:val="18"/>
                <w:szCs w:val="18"/>
              </w:rPr>
            </w:pPr>
            <w:r>
              <w:rPr>
                <w:rFonts w:hint="eastAsia"/>
                <w:sz w:val="18"/>
                <w:szCs w:val="18"/>
              </w:rPr>
              <w:t>４</w:t>
            </w:r>
          </w:p>
        </w:tc>
        <w:tc>
          <w:tcPr>
            <w:tcW w:w="2835" w:type="dxa"/>
            <w:vAlign w:val="center"/>
          </w:tcPr>
          <w:p w:rsidR="00822767" w:rsidRPr="00D3651A" w:rsidRDefault="00822767" w:rsidP="00BF6454">
            <w:pPr>
              <w:jc w:val="center"/>
              <w:rPr>
                <w:sz w:val="18"/>
                <w:szCs w:val="18"/>
              </w:rPr>
            </w:pPr>
          </w:p>
        </w:tc>
        <w:tc>
          <w:tcPr>
            <w:tcW w:w="708" w:type="dxa"/>
            <w:vMerge w:val="restart"/>
            <w:vAlign w:val="center"/>
          </w:tcPr>
          <w:p w:rsidR="00822767" w:rsidRPr="00D3651A" w:rsidRDefault="00822767" w:rsidP="00BF6454">
            <w:pPr>
              <w:jc w:val="center"/>
              <w:rPr>
                <w:sz w:val="18"/>
                <w:szCs w:val="18"/>
              </w:rPr>
            </w:pPr>
          </w:p>
        </w:tc>
        <w:tc>
          <w:tcPr>
            <w:tcW w:w="851" w:type="dxa"/>
            <w:vMerge w:val="restart"/>
            <w:vAlign w:val="center"/>
          </w:tcPr>
          <w:p w:rsidR="00822767" w:rsidRPr="00D3651A" w:rsidRDefault="00822767" w:rsidP="00BF6454">
            <w:pPr>
              <w:jc w:val="center"/>
              <w:rPr>
                <w:sz w:val="18"/>
                <w:szCs w:val="18"/>
              </w:rPr>
            </w:pPr>
          </w:p>
        </w:tc>
        <w:tc>
          <w:tcPr>
            <w:tcW w:w="425" w:type="dxa"/>
            <w:vMerge w:val="restart"/>
            <w:tcBorders>
              <w:right w:val="nil"/>
            </w:tcBorders>
            <w:vAlign w:val="center"/>
          </w:tcPr>
          <w:p w:rsidR="00822767" w:rsidRPr="00D3651A" w:rsidRDefault="00822767" w:rsidP="00BF6454">
            <w:pPr>
              <w:jc w:val="center"/>
              <w:rPr>
                <w:sz w:val="18"/>
                <w:szCs w:val="18"/>
              </w:rPr>
            </w:pPr>
          </w:p>
        </w:tc>
        <w:tc>
          <w:tcPr>
            <w:tcW w:w="284" w:type="dxa"/>
            <w:vMerge w:val="restart"/>
            <w:tcBorders>
              <w:top w:val="single" w:sz="4" w:space="0" w:color="auto"/>
              <w:left w:val="nil"/>
              <w:bottom w:val="single" w:sz="4" w:space="0" w:color="auto"/>
              <w:right w:val="nil"/>
            </w:tcBorders>
            <w:vAlign w:val="center"/>
          </w:tcPr>
          <w:p w:rsidR="00822767" w:rsidRPr="00822767" w:rsidRDefault="00822767" w:rsidP="00271FF3">
            <w:pPr>
              <w:jc w:val="center"/>
            </w:pPr>
            <w:r w:rsidRPr="00822767">
              <w:rPr>
                <w:rFonts w:hint="eastAsia"/>
                <w:sz w:val="18"/>
                <w:szCs w:val="18"/>
              </w:rPr>
              <w:t>－</w:t>
            </w:r>
          </w:p>
        </w:tc>
        <w:tc>
          <w:tcPr>
            <w:tcW w:w="425" w:type="dxa"/>
            <w:vMerge w:val="restart"/>
            <w:tcBorders>
              <w:left w:val="nil"/>
            </w:tcBorders>
            <w:vAlign w:val="center"/>
          </w:tcPr>
          <w:p w:rsidR="00822767" w:rsidRPr="00D3651A" w:rsidRDefault="00822767" w:rsidP="00D27317">
            <w:pPr>
              <w:jc w:val="center"/>
              <w:rPr>
                <w:sz w:val="18"/>
                <w:szCs w:val="18"/>
              </w:rPr>
            </w:pPr>
          </w:p>
        </w:tc>
        <w:tc>
          <w:tcPr>
            <w:tcW w:w="1816" w:type="dxa"/>
            <w:vMerge w:val="restart"/>
            <w:vAlign w:val="center"/>
          </w:tcPr>
          <w:p w:rsidR="00822767" w:rsidRPr="00D3651A" w:rsidRDefault="00822767" w:rsidP="00501E50">
            <w:pPr>
              <w:jc w:val="center"/>
              <w:rPr>
                <w:sz w:val="18"/>
                <w:szCs w:val="18"/>
              </w:rPr>
            </w:pPr>
            <w:r w:rsidRPr="00D3651A">
              <w:rPr>
                <w:rFonts w:hint="eastAsia"/>
                <w:sz w:val="18"/>
                <w:szCs w:val="18"/>
              </w:rPr>
              <w:t>第　　号</w:t>
            </w:r>
          </w:p>
        </w:tc>
        <w:tc>
          <w:tcPr>
            <w:tcW w:w="735" w:type="dxa"/>
            <w:vMerge w:val="restart"/>
            <w:vAlign w:val="center"/>
          </w:tcPr>
          <w:p w:rsidR="00822767" w:rsidRPr="00D3651A" w:rsidRDefault="00822767" w:rsidP="00BF6454">
            <w:pPr>
              <w:jc w:val="center"/>
              <w:rPr>
                <w:sz w:val="18"/>
                <w:szCs w:val="18"/>
              </w:rPr>
            </w:pPr>
          </w:p>
        </w:tc>
        <w:tc>
          <w:tcPr>
            <w:tcW w:w="735" w:type="dxa"/>
            <w:vMerge w:val="restart"/>
            <w:vAlign w:val="center"/>
          </w:tcPr>
          <w:p w:rsidR="00822767" w:rsidRPr="00D3651A" w:rsidRDefault="00822767" w:rsidP="00BF6454">
            <w:pPr>
              <w:jc w:val="center"/>
              <w:rPr>
                <w:sz w:val="18"/>
                <w:szCs w:val="18"/>
              </w:rPr>
            </w:pPr>
          </w:p>
        </w:tc>
        <w:tc>
          <w:tcPr>
            <w:tcW w:w="683" w:type="dxa"/>
            <w:vMerge w:val="restart"/>
            <w:vAlign w:val="center"/>
          </w:tcPr>
          <w:p w:rsidR="00822767" w:rsidRPr="00D3651A" w:rsidRDefault="00822767" w:rsidP="00BF6454">
            <w:pPr>
              <w:jc w:val="center"/>
              <w:rPr>
                <w:sz w:val="18"/>
                <w:szCs w:val="18"/>
              </w:rPr>
            </w:pPr>
          </w:p>
        </w:tc>
      </w:tr>
      <w:tr w:rsidR="00822767" w:rsidRPr="00D3651A" w:rsidTr="007A0B67">
        <w:trPr>
          <w:trHeight w:val="180"/>
        </w:trPr>
        <w:tc>
          <w:tcPr>
            <w:tcW w:w="534" w:type="dxa"/>
            <w:vMerge/>
            <w:vAlign w:val="center"/>
          </w:tcPr>
          <w:p w:rsidR="00822767" w:rsidRPr="00D3651A" w:rsidRDefault="00822767" w:rsidP="00BF6454">
            <w:pPr>
              <w:jc w:val="center"/>
              <w:rPr>
                <w:sz w:val="18"/>
                <w:szCs w:val="18"/>
              </w:rPr>
            </w:pPr>
          </w:p>
        </w:tc>
        <w:tc>
          <w:tcPr>
            <w:tcW w:w="2835" w:type="dxa"/>
            <w:vAlign w:val="center"/>
          </w:tcPr>
          <w:p w:rsidR="00822767" w:rsidRPr="00D3651A" w:rsidRDefault="00822767" w:rsidP="00BF6454">
            <w:pPr>
              <w:jc w:val="center"/>
              <w:rPr>
                <w:sz w:val="18"/>
                <w:szCs w:val="18"/>
              </w:rPr>
            </w:pPr>
          </w:p>
        </w:tc>
        <w:tc>
          <w:tcPr>
            <w:tcW w:w="708" w:type="dxa"/>
            <w:vMerge/>
            <w:vAlign w:val="center"/>
          </w:tcPr>
          <w:p w:rsidR="00822767" w:rsidRPr="00D3651A" w:rsidRDefault="00822767" w:rsidP="00BF6454">
            <w:pPr>
              <w:jc w:val="center"/>
              <w:rPr>
                <w:sz w:val="18"/>
                <w:szCs w:val="18"/>
              </w:rPr>
            </w:pPr>
          </w:p>
        </w:tc>
        <w:tc>
          <w:tcPr>
            <w:tcW w:w="851" w:type="dxa"/>
            <w:vMerge/>
            <w:vAlign w:val="center"/>
          </w:tcPr>
          <w:p w:rsidR="00822767" w:rsidRPr="00D3651A" w:rsidRDefault="00822767" w:rsidP="00BF6454">
            <w:pPr>
              <w:jc w:val="center"/>
              <w:rPr>
                <w:sz w:val="18"/>
                <w:szCs w:val="18"/>
              </w:rPr>
            </w:pPr>
          </w:p>
        </w:tc>
        <w:tc>
          <w:tcPr>
            <w:tcW w:w="425" w:type="dxa"/>
            <w:vMerge/>
            <w:tcBorders>
              <w:right w:val="nil"/>
            </w:tcBorders>
            <w:vAlign w:val="center"/>
          </w:tcPr>
          <w:p w:rsidR="00822767" w:rsidRPr="00D3651A" w:rsidRDefault="00822767" w:rsidP="00BF6454">
            <w:pPr>
              <w:jc w:val="center"/>
              <w:rPr>
                <w:sz w:val="18"/>
                <w:szCs w:val="18"/>
              </w:rPr>
            </w:pPr>
          </w:p>
        </w:tc>
        <w:tc>
          <w:tcPr>
            <w:tcW w:w="284" w:type="dxa"/>
            <w:vMerge/>
            <w:tcBorders>
              <w:top w:val="single" w:sz="4" w:space="0" w:color="auto"/>
              <w:left w:val="nil"/>
              <w:bottom w:val="single" w:sz="4" w:space="0" w:color="auto"/>
              <w:right w:val="nil"/>
            </w:tcBorders>
            <w:vAlign w:val="center"/>
          </w:tcPr>
          <w:p w:rsidR="00822767" w:rsidRPr="00822767" w:rsidRDefault="00822767" w:rsidP="00271FF3">
            <w:pPr>
              <w:jc w:val="center"/>
              <w:rPr>
                <w:sz w:val="18"/>
                <w:szCs w:val="18"/>
              </w:rPr>
            </w:pPr>
          </w:p>
        </w:tc>
        <w:tc>
          <w:tcPr>
            <w:tcW w:w="425" w:type="dxa"/>
            <w:vMerge/>
            <w:tcBorders>
              <w:left w:val="nil"/>
            </w:tcBorders>
            <w:vAlign w:val="center"/>
          </w:tcPr>
          <w:p w:rsidR="00822767" w:rsidRPr="00D3651A" w:rsidRDefault="00822767" w:rsidP="00BF6454">
            <w:pPr>
              <w:jc w:val="center"/>
              <w:rPr>
                <w:sz w:val="18"/>
                <w:szCs w:val="18"/>
              </w:rPr>
            </w:pPr>
          </w:p>
        </w:tc>
        <w:tc>
          <w:tcPr>
            <w:tcW w:w="1816" w:type="dxa"/>
            <w:vMerge/>
            <w:vAlign w:val="center"/>
          </w:tcPr>
          <w:p w:rsidR="00822767" w:rsidRPr="00D3651A" w:rsidRDefault="00822767" w:rsidP="00D3651A">
            <w:pPr>
              <w:jc w:val="center"/>
              <w:rPr>
                <w:sz w:val="18"/>
                <w:szCs w:val="18"/>
              </w:rPr>
            </w:pPr>
          </w:p>
        </w:tc>
        <w:tc>
          <w:tcPr>
            <w:tcW w:w="735" w:type="dxa"/>
            <w:vMerge/>
            <w:vAlign w:val="center"/>
          </w:tcPr>
          <w:p w:rsidR="00822767" w:rsidRPr="00D3651A" w:rsidRDefault="00822767" w:rsidP="00BF6454">
            <w:pPr>
              <w:jc w:val="center"/>
              <w:rPr>
                <w:sz w:val="18"/>
                <w:szCs w:val="18"/>
              </w:rPr>
            </w:pPr>
          </w:p>
        </w:tc>
        <w:tc>
          <w:tcPr>
            <w:tcW w:w="735" w:type="dxa"/>
            <w:vMerge/>
            <w:vAlign w:val="center"/>
          </w:tcPr>
          <w:p w:rsidR="00822767" w:rsidRPr="00D3651A" w:rsidRDefault="00822767" w:rsidP="00BF6454">
            <w:pPr>
              <w:jc w:val="center"/>
              <w:rPr>
                <w:sz w:val="18"/>
                <w:szCs w:val="18"/>
              </w:rPr>
            </w:pPr>
          </w:p>
        </w:tc>
        <w:tc>
          <w:tcPr>
            <w:tcW w:w="683" w:type="dxa"/>
            <w:vMerge/>
            <w:vAlign w:val="center"/>
          </w:tcPr>
          <w:p w:rsidR="00822767" w:rsidRPr="00D3651A" w:rsidRDefault="00822767" w:rsidP="00BF6454">
            <w:pPr>
              <w:jc w:val="center"/>
              <w:rPr>
                <w:sz w:val="18"/>
                <w:szCs w:val="18"/>
              </w:rPr>
            </w:pPr>
          </w:p>
        </w:tc>
      </w:tr>
      <w:tr w:rsidR="00822767" w:rsidRPr="00D3651A" w:rsidTr="007A0B67">
        <w:trPr>
          <w:trHeight w:val="180"/>
        </w:trPr>
        <w:tc>
          <w:tcPr>
            <w:tcW w:w="534" w:type="dxa"/>
            <w:vMerge w:val="restart"/>
            <w:vAlign w:val="center"/>
          </w:tcPr>
          <w:p w:rsidR="00822767" w:rsidRPr="00D3651A" w:rsidRDefault="007A0B67" w:rsidP="00BF6454">
            <w:pPr>
              <w:jc w:val="center"/>
              <w:rPr>
                <w:sz w:val="18"/>
                <w:szCs w:val="18"/>
              </w:rPr>
            </w:pPr>
            <w:r>
              <w:rPr>
                <w:rFonts w:hint="eastAsia"/>
                <w:sz w:val="18"/>
                <w:szCs w:val="18"/>
              </w:rPr>
              <w:t>５</w:t>
            </w:r>
          </w:p>
        </w:tc>
        <w:tc>
          <w:tcPr>
            <w:tcW w:w="2835" w:type="dxa"/>
            <w:vAlign w:val="center"/>
          </w:tcPr>
          <w:p w:rsidR="00822767" w:rsidRPr="00D3651A" w:rsidRDefault="00822767" w:rsidP="00BF6454">
            <w:pPr>
              <w:jc w:val="center"/>
              <w:rPr>
                <w:sz w:val="18"/>
                <w:szCs w:val="18"/>
              </w:rPr>
            </w:pPr>
          </w:p>
        </w:tc>
        <w:tc>
          <w:tcPr>
            <w:tcW w:w="708" w:type="dxa"/>
            <w:vMerge w:val="restart"/>
            <w:vAlign w:val="center"/>
          </w:tcPr>
          <w:p w:rsidR="00822767" w:rsidRPr="00D3651A" w:rsidRDefault="00822767" w:rsidP="00BF6454">
            <w:pPr>
              <w:jc w:val="center"/>
              <w:rPr>
                <w:sz w:val="18"/>
                <w:szCs w:val="18"/>
              </w:rPr>
            </w:pPr>
          </w:p>
        </w:tc>
        <w:tc>
          <w:tcPr>
            <w:tcW w:w="851" w:type="dxa"/>
            <w:vMerge w:val="restart"/>
            <w:vAlign w:val="center"/>
          </w:tcPr>
          <w:p w:rsidR="00822767" w:rsidRPr="00D3651A" w:rsidRDefault="00822767" w:rsidP="00BF6454">
            <w:pPr>
              <w:jc w:val="center"/>
              <w:rPr>
                <w:sz w:val="18"/>
                <w:szCs w:val="18"/>
              </w:rPr>
            </w:pPr>
          </w:p>
        </w:tc>
        <w:tc>
          <w:tcPr>
            <w:tcW w:w="425" w:type="dxa"/>
            <w:vMerge w:val="restart"/>
            <w:tcBorders>
              <w:right w:val="nil"/>
            </w:tcBorders>
            <w:vAlign w:val="center"/>
          </w:tcPr>
          <w:p w:rsidR="00822767" w:rsidRPr="00D3651A" w:rsidRDefault="00822767" w:rsidP="00BF6454">
            <w:pPr>
              <w:jc w:val="center"/>
              <w:rPr>
                <w:sz w:val="18"/>
                <w:szCs w:val="18"/>
              </w:rPr>
            </w:pPr>
          </w:p>
        </w:tc>
        <w:tc>
          <w:tcPr>
            <w:tcW w:w="284" w:type="dxa"/>
            <w:vMerge w:val="restart"/>
            <w:tcBorders>
              <w:top w:val="single" w:sz="4" w:space="0" w:color="auto"/>
              <w:left w:val="nil"/>
              <w:bottom w:val="single" w:sz="4" w:space="0" w:color="auto"/>
              <w:right w:val="nil"/>
            </w:tcBorders>
            <w:vAlign w:val="center"/>
          </w:tcPr>
          <w:p w:rsidR="00822767" w:rsidRPr="00822767" w:rsidRDefault="00822767" w:rsidP="00271FF3">
            <w:pPr>
              <w:jc w:val="center"/>
            </w:pPr>
            <w:r w:rsidRPr="00822767">
              <w:rPr>
                <w:rFonts w:hint="eastAsia"/>
                <w:sz w:val="18"/>
                <w:szCs w:val="18"/>
              </w:rPr>
              <w:t>－</w:t>
            </w:r>
          </w:p>
        </w:tc>
        <w:tc>
          <w:tcPr>
            <w:tcW w:w="425" w:type="dxa"/>
            <w:vMerge w:val="restart"/>
            <w:tcBorders>
              <w:left w:val="nil"/>
            </w:tcBorders>
            <w:vAlign w:val="center"/>
          </w:tcPr>
          <w:p w:rsidR="00822767" w:rsidRPr="00D3651A" w:rsidRDefault="00822767" w:rsidP="00BF6454">
            <w:pPr>
              <w:jc w:val="center"/>
              <w:rPr>
                <w:sz w:val="18"/>
                <w:szCs w:val="18"/>
              </w:rPr>
            </w:pPr>
          </w:p>
        </w:tc>
        <w:tc>
          <w:tcPr>
            <w:tcW w:w="1816" w:type="dxa"/>
            <w:vMerge w:val="restart"/>
            <w:vAlign w:val="center"/>
          </w:tcPr>
          <w:p w:rsidR="00822767" w:rsidRPr="00D3651A" w:rsidRDefault="00822767" w:rsidP="00501E50">
            <w:pPr>
              <w:jc w:val="center"/>
              <w:rPr>
                <w:sz w:val="18"/>
                <w:szCs w:val="18"/>
              </w:rPr>
            </w:pPr>
            <w:r w:rsidRPr="00D3651A">
              <w:rPr>
                <w:rFonts w:hint="eastAsia"/>
                <w:sz w:val="18"/>
                <w:szCs w:val="18"/>
              </w:rPr>
              <w:t>第　　号</w:t>
            </w:r>
          </w:p>
        </w:tc>
        <w:tc>
          <w:tcPr>
            <w:tcW w:w="735" w:type="dxa"/>
            <w:vMerge w:val="restart"/>
            <w:vAlign w:val="center"/>
          </w:tcPr>
          <w:p w:rsidR="00822767" w:rsidRPr="00D3651A" w:rsidRDefault="00822767" w:rsidP="00BF6454">
            <w:pPr>
              <w:jc w:val="center"/>
              <w:rPr>
                <w:sz w:val="18"/>
                <w:szCs w:val="18"/>
              </w:rPr>
            </w:pPr>
          </w:p>
        </w:tc>
        <w:tc>
          <w:tcPr>
            <w:tcW w:w="735" w:type="dxa"/>
            <w:vMerge w:val="restart"/>
            <w:vAlign w:val="center"/>
          </w:tcPr>
          <w:p w:rsidR="00822767" w:rsidRPr="00D3651A" w:rsidRDefault="00822767" w:rsidP="00BF6454">
            <w:pPr>
              <w:jc w:val="center"/>
              <w:rPr>
                <w:sz w:val="18"/>
                <w:szCs w:val="18"/>
              </w:rPr>
            </w:pPr>
          </w:p>
        </w:tc>
        <w:tc>
          <w:tcPr>
            <w:tcW w:w="683" w:type="dxa"/>
            <w:vMerge w:val="restart"/>
            <w:vAlign w:val="center"/>
          </w:tcPr>
          <w:p w:rsidR="00822767" w:rsidRPr="00D3651A" w:rsidRDefault="00822767" w:rsidP="00BF6454">
            <w:pPr>
              <w:jc w:val="center"/>
              <w:rPr>
                <w:sz w:val="18"/>
                <w:szCs w:val="18"/>
              </w:rPr>
            </w:pPr>
          </w:p>
        </w:tc>
      </w:tr>
      <w:tr w:rsidR="00822767" w:rsidRPr="00D3651A" w:rsidTr="007A0B67">
        <w:trPr>
          <w:trHeight w:val="180"/>
        </w:trPr>
        <w:tc>
          <w:tcPr>
            <w:tcW w:w="534" w:type="dxa"/>
            <w:vMerge/>
            <w:vAlign w:val="center"/>
          </w:tcPr>
          <w:p w:rsidR="00822767" w:rsidRPr="00D3651A" w:rsidRDefault="00822767" w:rsidP="00BF6454">
            <w:pPr>
              <w:jc w:val="center"/>
              <w:rPr>
                <w:sz w:val="18"/>
                <w:szCs w:val="18"/>
              </w:rPr>
            </w:pPr>
          </w:p>
        </w:tc>
        <w:tc>
          <w:tcPr>
            <w:tcW w:w="2835" w:type="dxa"/>
            <w:vAlign w:val="center"/>
          </w:tcPr>
          <w:p w:rsidR="00822767" w:rsidRPr="00D3651A" w:rsidRDefault="00822767" w:rsidP="00BF6454">
            <w:pPr>
              <w:jc w:val="center"/>
              <w:rPr>
                <w:sz w:val="18"/>
                <w:szCs w:val="18"/>
              </w:rPr>
            </w:pPr>
          </w:p>
        </w:tc>
        <w:tc>
          <w:tcPr>
            <w:tcW w:w="708" w:type="dxa"/>
            <w:vMerge/>
            <w:vAlign w:val="center"/>
          </w:tcPr>
          <w:p w:rsidR="00822767" w:rsidRPr="00D3651A" w:rsidRDefault="00822767" w:rsidP="00BF6454">
            <w:pPr>
              <w:jc w:val="center"/>
              <w:rPr>
                <w:sz w:val="18"/>
                <w:szCs w:val="18"/>
              </w:rPr>
            </w:pPr>
          </w:p>
        </w:tc>
        <w:tc>
          <w:tcPr>
            <w:tcW w:w="851" w:type="dxa"/>
            <w:vMerge/>
            <w:vAlign w:val="center"/>
          </w:tcPr>
          <w:p w:rsidR="00822767" w:rsidRPr="00D3651A" w:rsidRDefault="00822767" w:rsidP="00BF6454">
            <w:pPr>
              <w:jc w:val="center"/>
              <w:rPr>
                <w:sz w:val="18"/>
                <w:szCs w:val="18"/>
              </w:rPr>
            </w:pPr>
          </w:p>
        </w:tc>
        <w:tc>
          <w:tcPr>
            <w:tcW w:w="425" w:type="dxa"/>
            <w:vMerge/>
            <w:tcBorders>
              <w:right w:val="nil"/>
            </w:tcBorders>
            <w:vAlign w:val="center"/>
          </w:tcPr>
          <w:p w:rsidR="00822767" w:rsidRPr="00D3651A" w:rsidRDefault="00822767" w:rsidP="00BF6454">
            <w:pPr>
              <w:jc w:val="center"/>
              <w:rPr>
                <w:sz w:val="18"/>
                <w:szCs w:val="18"/>
              </w:rPr>
            </w:pPr>
          </w:p>
        </w:tc>
        <w:tc>
          <w:tcPr>
            <w:tcW w:w="284" w:type="dxa"/>
            <w:vMerge/>
            <w:tcBorders>
              <w:top w:val="single" w:sz="4" w:space="0" w:color="auto"/>
              <w:left w:val="nil"/>
              <w:bottom w:val="single" w:sz="4" w:space="0" w:color="auto"/>
              <w:right w:val="nil"/>
            </w:tcBorders>
            <w:vAlign w:val="center"/>
          </w:tcPr>
          <w:p w:rsidR="00822767" w:rsidRPr="00822767" w:rsidRDefault="00822767" w:rsidP="00271FF3">
            <w:pPr>
              <w:jc w:val="center"/>
              <w:rPr>
                <w:sz w:val="18"/>
                <w:szCs w:val="18"/>
              </w:rPr>
            </w:pPr>
          </w:p>
        </w:tc>
        <w:tc>
          <w:tcPr>
            <w:tcW w:w="425" w:type="dxa"/>
            <w:vMerge/>
            <w:tcBorders>
              <w:left w:val="nil"/>
            </w:tcBorders>
            <w:vAlign w:val="center"/>
          </w:tcPr>
          <w:p w:rsidR="00822767" w:rsidRPr="00D3651A" w:rsidRDefault="00822767" w:rsidP="00BF6454">
            <w:pPr>
              <w:jc w:val="center"/>
              <w:rPr>
                <w:sz w:val="18"/>
                <w:szCs w:val="18"/>
              </w:rPr>
            </w:pPr>
          </w:p>
        </w:tc>
        <w:tc>
          <w:tcPr>
            <w:tcW w:w="1816" w:type="dxa"/>
            <w:vMerge/>
            <w:vAlign w:val="center"/>
          </w:tcPr>
          <w:p w:rsidR="00822767" w:rsidRPr="00D3651A" w:rsidRDefault="00822767" w:rsidP="00D3651A">
            <w:pPr>
              <w:jc w:val="center"/>
              <w:rPr>
                <w:sz w:val="18"/>
                <w:szCs w:val="18"/>
              </w:rPr>
            </w:pPr>
          </w:p>
        </w:tc>
        <w:tc>
          <w:tcPr>
            <w:tcW w:w="735" w:type="dxa"/>
            <w:vMerge/>
            <w:vAlign w:val="center"/>
          </w:tcPr>
          <w:p w:rsidR="00822767" w:rsidRPr="00D3651A" w:rsidRDefault="00822767" w:rsidP="00BF6454">
            <w:pPr>
              <w:jc w:val="center"/>
              <w:rPr>
                <w:sz w:val="18"/>
                <w:szCs w:val="18"/>
              </w:rPr>
            </w:pPr>
          </w:p>
        </w:tc>
        <w:tc>
          <w:tcPr>
            <w:tcW w:w="735" w:type="dxa"/>
            <w:vMerge/>
            <w:vAlign w:val="center"/>
          </w:tcPr>
          <w:p w:rsidR="00822767" w:rsidRPr="00D3651A" w:rsidRDefault="00822767" w:rsidP="00BF6454">
            <w:pPr>
              <w:jc w:val="center"/>
              <w:rPr>
                <w:sz w:val="18"/>
                <w:szCs w:val="18"/>
              </w:rPr>
            </w:pPr>
          </w:p>
        </w:tc>
        <w:tc>
          <w:tcPr>
            <w:tcW w:w="683" w:type="dxa"/>
            <w:vMerge/>
            <w:vAlign w:val="center"/>
          </w:tcPr>
          <w:p w:rsidR="00822767" w:rsidRPr="00D3651A" w:rsidRDefault="00822767" w:rsidP="00BF6454">
            <w:pPr>
              <w:jc w:val="center"/>
              <w:rPr>
                <w:sz w:val="18"/>
                <w:szCs w:val="18"/>
              </w:rPr>
            </w:pPr>
          </w:p>
        </w:tc>
      </w:tr>
      <w:tr w:rsidR="00822767" w:rsidRPr="00D3651A" w:rsidTr="007A0B67">
        <w:trPr>
          <w:trHeight w:val="180"/>
        </w:trPr>
        <w:tc>
          <w:tcPr>
            <w:tcW w:w="534" w:type="dxa"/>
            <w:vMerge w:val="restart"/>
            <w:vAlign w:val="center"/>
          </w:tcPr>
          <w:p w:rsidR="00822767" w:rsidRPr="00D3651A" w:rsidRDefault="007A0B67" w:rsidP="00BF6454">
            <w:pPr>
              <w:jc w:val="center"/>
              <w:rPr>
                <w:sz w:val="18"/>
                <w:szCs w:val="18"/>
              </w:rPr>
            </w:pPr>
            <w:r>
              <w:rPr>
                <w:rFonts w:hint="eastAsia"/>
                <w:sz w:val="18"/>
                <w:szCs w:val="18"/>
              </w:rPr>
              <w:t>６</w:t>
            </w:r>
          </w:p>
        </w:tc>
        <w:tc>
          <w:tcPr>
            <w:tcW w:w="2835" w:type="dxa"/>
            <w:vAlign w:val="center"/>
          </w:tcPr>
          <w:p w:rsidR="00822767" w:rsidRPr="00D3651A" w:rsidRDefault="00822767" w:rsidP="00BF6454">
            <w:pPr>
              <w:jc w:val="center"/>
              <w:rPr>
                <w:sz w:val="18"/>
                <w:szCs w:val="18"/>
              </w:rPr>
            </w:pPr>
          </w:p>
        </w:tc>
        <w:tc>
          <w:tcPr>
            <w:tcW w:w="708" w:type="dxa"/>
            <w:vMerge w:val="restart"/>
            <w:vAlign w:val="center"/>
          </w:tcPr>
          <w:p w:rsidR="00822767" w:rsidRPr="00D3651A" w:rsidRDefault="00822767" w:rsidP="00BF6454">
            <w:pPr>
              <w:jc w:val="center"/>
              <w:rPr>
                <w:sz w:val="18"/>
                <w:szCs w:val="18"/>
              </w:rPr>
            </w:pPr>
          </w:p>
        </w:tc>
        <w:tc>
          <w:tcPr>
            <w:tcW w:w="851" w:type="dxa"/>
            <w:vMerge w:val="restart"/>
            <w:vAlign w:val="center"/>
          </w:tcPr>
          <w:p w:rsidR="00822767" w:rsidRPr="00D3651A" w:rsidRDefault="00822767" w:rsidP="00BF6454">
            <w:pPr>
              <w:jc w:val="center"/>
              <w:rPr>
                <w:sz w:val="18"/>
                <w:szCs w:val="18"/>
              </w:rPr>
            </w:pPr>
          </w:p>
        </w:tc>
        <w:tc>
          <w:tcPr>
            <w:tcW w:w="425" w:type="dxa"/>
            <w:vMerge w:val="restart"/>
            <w:tcBorders>
              <w:right w:val="nil"/>
            </w:tcBorders>
            <w:vAlign w:val="center"/>
          </w:tcPr>
          <w:p w:rsidR="00822767" w:rsidRPr="00D3651A" w:rsidRDefault="00822767" w:rsidP="00BF6454">
            <w:pPr>
              <w:jc w:val="center"/>
              <w:rPr>
                <w:sz w:val="18"/>
                <w:szCs w:val="18"/>
              </w:rPr>
            </w:pPr>
          </w:p>
        </w:tc>
        <w:tc>
          <w:tcPr>
            <w:tcW w:w="284" w:type="dxa"/>
            <w:vMerge w:val="restart"/>
            <w:tcBorders>
              <w:top w:val="single" w:sz="4" w:space="0" w:color="auto"/>
              <w:left w:val="nil"/>
              <w:bottom w:val="single" w:sz="4" w:space="0" w:color="auto"/>
              <w:right w:val="nil"/>
            </w:tcBorders>
            <w:vAlign w:val="center"/>
          </w:tcPr>
          <w:p w:rsidR="00822767" w:rsidRPr="00822767" w:rsidRDefault="00822767" w:rsidP="00271FF3">
            <w:pPr>
              <w:jc w:val="center"/>
            </w:pPr>
            <w:r w:rsidRPr="00822767">
              <w:rPr>
                <w:rFonts w:hint="eastAsia"/>
                <w:sz w:val="18"/>
                <w:szCs w:val="18"/>
              </w:rPr>
              <w:t>－</w:t>
            </w:r>
          </w:p>
        </w:tc>
        <w:tc>
          <w:tcPr>
            <w:tcW w:w="425" w:type="dxa"/>
            <w:vMerge w:val="restart"/>
            <w:tcBorders>
              <w:left w:val="nil"/>
            </w:tcBorders>
            <w:vAlign w:val="center"/>
          </w:tcPr>
          <w:p w:rsidR="00822767" w:rsidRPr="00D3651A" w:rsidRDefault="00822767" w:rsidP="00D27317">
            <w:pPr>
              <w:jc w:val="center"/>
              <w:rPr>
                <w:sz w:val="18"/>
                <w:szCs w:val="18"/>
              </w:rPr>
            </w:pPr>
          </w:p>
        </w:tc>
        <w:tc>
          <w:tcPr>
            <w:tcW w:w="1816" w:type="dxa"/>
            <w:vMerge w:val="restart"/>
            <w:vAlign w:val="center"/>
          </w:tcPr>
          <w:p w:rsidR="00822767" w:rsidRPr="00D3651A" w:rsidRDefault="00822767" w:rsidP="00501E50">
            <w:pPr>
              <w:jc w:val="center"/>
              <w:rPr>
                <w:sz w:val="18"/>
                <w:szCs w:val="18"/>
              </w:rPr>
            </w:pPr>
            <w:r w:rsidRPr="00D3651A">
              <w:rPr>
                <w:rFonts w:hint="eastAsia"/>
                <w:sz w:val="18"/>
                <w:szCs w:val="18"/>
              </w:rPr>
              <w:t>第　　号</w:t>
            </w:r>
          </w:p>
        </w:tc>
        <w:tc>
          <w:tcPr>
            <w:tcW w:w="735" w:type="dxa"/>
            <w:vMerge w:val="restart"/>
            <w:vAlign w:val="center"/>
          </w:tcPr>
          <w:p w:rsidR="00822767" w:rsidRPr="00D3651A" w:rsidRDefault="00822767" w:rsidP="00BF6454">
            <w:pPr>
              <w:jc w:val="center"/>
              <w:rPr>
                <w:sz w:val="18"/>
                <w:szCs w:val="18"/>
              </w:rPr>
            </w:pPr>
          </w:p>
        </w:tc>
        <w:tc>
          <w:tcPr>
            <w:tcW w:w="735" w:type="dxa"/>
            <w:vMerge w:val="restart"/>
            <w:vAlign w:val="center"/>
          </w:tcPr>
          <w:p w:rsidR="00822767" w:rsidRPr="00D3651A" w:rsidRDefault="00822767" w:rsidP="00BF6454">
            <w:pPr>
              <w:jc w:val="center"/>
              <w:rPr>
                <w:sz w:val="18"/>
                <w:szCs w:val="18"/>
              </w:rPr>
            </w:pPr>
          </w:p>
        </w:tc>
        <w:tc>
          <w:tcPr>
            <w:tcW w:w="683" w:type="dxa"/>
            <w:vMerge w:val="restart"/>
            <w:vAlign w:val="center"/>
          </w:tcPr>
          <w:p w:rsidR="00822767" w:rsidRPr="00D3651A" w:rsidRDefault="00822767" w:rsidP="00BF6454">
            <w:pPr>
              <w:jc w:val="center"/>
              <w:rPr>
                <w:sz w:val="18"/>
                <w:szCs w:val="18"/>
              </w:rPr>
            </w:pPr>
          </w:p>
        </w:tc>
      </w:tr>
      <w:tr w:rsidR="00822767" w:rsidRPr="00D3651A" w:rsidTr="007A0B67">
        <w:trPr>
          <w:trHeight w:val="180"/>
        </w:trPr>
        <w:tc>
          <w:tcPr>
            <w:tcW w:w="534" w:type="dxa"/>
            <w:vMerge/>
          </w:tcPr>
          <w:p w:rsidR="00822767" w:rsidRPr="00D3651A" w:rsidRDefault="00822767" w:rsidP="00C23782">
            <w:pPr>
              <w:rPr>
                <w:sz w:val="18"/>
                <w:szCs w:val="18"/>
              </w:rPr>
            </w:pPr>
          </w:p>
        </w:tc>
        <w:tc>
          <w:tcPr>
            <w:tcW w:w="2835" w:type="dxa"/>
          </w:tcPr>
          <w:p w:rsidR="00822767" w:rsidRPr="00D3651A" w:rsidRDefault="00822767" w:rsidP="00271FF3">
            <w:pPr>
              <w:jc w:val="center"/>
              <w:rPr>
                <w:sz w:val="18"/>
                <w:szCs w:val="18"/>
              </w:rPr>
            </w:pPr>
          </w:p>
        </w:tc>
        <w:tc>
          <w:tcPr>
            <w:tcW w:w="708" w:type="dxa"/>
            <w:vMerge/>
          </w:tcPr>
          <w:p w:rsidR="00822767" w:rsidRPr="00D3651A" w:rsidRDefault="00822767" w:rsidP="00C23782">
            <w:pPr>
              <w:rPr>
                <w:sz w:val="18"/>
                <w:szCs w:val="18"/>
              </w:rPr>
            </w:pPr>
          </w:p>
        </w:tc>
        <w:tc>
          <w:tcPr>
            <w:tcW w:w="851" w:type="dxa"/>
            <w:vMerge/>
          </w:tcPr>
          <w:p w:rsidR="00822767" w:rsidRPr="00D3651A" w:rsidRDefault="00822767" w:rsidP="00C23782">
            <w:pPr>
              <w:rPr>
                <w:sz w:val="18"/>
                <w:szCs w:val="18"/>
              </w:rPr>
            </w:pPr>
          </w:p>
        </w:tc>
        <w:tc>
          <w:tcPr>
            <w:tcW w:w="425" w:type="dxa"/>
            <w:vMerge/>
            <w:tcBorders>
              <w:right w:val="nil"/>
            </w:tcBorders>
          </w:tcPr>
          <w:p w:rsidR="00822767" w:rsidRPr="00D3651A" w:rsidRDefault="00822767" w:rsidP="00C23782">
            <w:pPr>
              <w:rPr>
                <w:sz w:val="18"/>
                <w:szCs w:val="18"/>
              </w:rPr>
            </w:pPr>
          </w:p>
        </w:tc>
        <w:tc>
          <w:tcPr>
            <w:tcW w:w="284" w:type="dxa"/>
            <w:vMerge/>
            <w:tcBorders>
              <w:top w:val="single" w:sz="4" w:space="0" w:color="auto"/>
              <w:left w:val="nil"/>
              <w:bottom w:val="single" w:sz="4" w:space="0" w:color="auto"/>
              <w:right w:val="nil"/>
            </w:tcBorders>
            <w:vAlign w:val="center"/>
          </w:tcPr>
          <w:p w:rsidR="00822767" w:rsidRPr="00822767" w:rsidRDefault="00822767" w:rsidP="00271FF3">
            <w:pPr>
              <w:jc w:val="center"/>
              <w:rPr>
                <w:sz w:val="18"/>
                <w:szCs w:val="18"/>
              </w:rPr>
            </w:pPr>
          </w:p>
        </w:tc>
        <w:tc>
          <w:tcPr>
            <w:tcW w:w="425" w:type="dxa"/>
            <w:vMerge/>
            <w:tcBorders>
              <w:left w:val="nil"/>
            </w:tcBorders>
          </w:tcPr>
          <w:p w:rsidR="00822767" w:rsidRPr="00D3651A" w:rsidRDefault="00822767" w:rsidP="00C23782">
            <w:pPr>
              <w:rPr>
                <w:sz w:val="18"/>
                <w:szCs w:val="18"/>
              </w:rPr>
            </w:pPr>
          </w:p>
        </w:tc>
        <w:tc>
          <w:tcPr>
            <w:tcW w:w="1816" w:type="dxa"/>
            <w:vMerge/>
          </w:tcPr>
          <w:p w:rsidR="00822767" w:rsidRPr="00D3651A" w:rsidRDefault="00822767" w:rsidP="00C23782">
            <w:pPr>
              <w:rPr>
                <w:sz w:val="18"/>
                <w:szCs w:val="18"/>
              </w:rPr>
            </w:pPr>
          </w:p>
        </w:tc>
        <w:tc>
          <w:tcPr>
            <w:tcW w:w="735" w:type="dxa"/>
            <w:vMerge/>
          </w:tcPr>
          <w:p w:rsidR="00822767" w:rsidRPr="00D3651A" w:rsidRDefault="00822767" w:rsidP="00C23782">
            <w:pPr>
              <w:rPr>
                <w:sz w:val="18"/>
                <w:szCs w:val="18"/>
              </w:rPr>
            </w:pPr>
          </w:p>
        </w:tc>
        <w:tc>
          <w:tcPr>
            <w:tcW w:w="735" w:type="dxa"/>
            <w:vMerge/>
          </w:tcPr>
          <w:p w:rsidR="00822767" w:rsidRPr="00D3651A" w:rsidRDefault="00822767" w:rsidP="00C23782">
            <w:pPr>
              <w:rPr>
                <w:sz w:val="18"/>
                <w:szCs w:val="18"/>
              </w:rPr>
            </w:pPr>
          </w:p>
        </w:tc>
        <w:tc>
          <w:tcPr>
            <w:tcW w:w="683" w:type="dxa"/>
            <w:vMerge/>
          </w:tcPr>
          <w:p w:rsidR="00822767" w:rsidRPr="00D3651A" w:rsidRDefault="00822767" w:rsidP="00C23782">
            <w:pPr>
              <w:rPr>
                <w:sz w:val="18"/>
                <w:szCs w:val="18"/>
              </w:rPr>
            </w:pPr>
          </w:p>
        </w:tc>
      </w:tr>
      <w:tr w:rsidR="00822767" w:rsidRPr="00D3651A" w:rsidTr="007A0B67">
        <w:trPr>
          <w:trHeight w:val="180"/>
        </w:trPr>
        <w:tc>
          <w:tcPr>
            <w:tcW w:w="534" w:type="dxa"/>
            <w:vMerge w:val="restart"/>
            <w:vAlign w:val="center"/>
          </w:tcPr>
          <w:p w:rsidR="00822767" w:rsidRPr="00D3651A" w:rsidRDefault="007A0B67" w:rsidP="00A65C84">
            <w:pPr>
              <w:jc w:val="center"/>
              <w:rPr>
                <w:sz w:val="18"/>
                <w:szCs w:val="18"/>
              </w:rPr>
            </w:pPr>
            <w:r>
              <w:rPr>
                <w:rFonts w:hint="eastAsia"/>
                <w:sz w:val="18"/>
                <w:szCs w:val="18"/>
              </w:rPr>
              <w:t>７</w:t>
            </w:r>
          </w:p>
        </w:tc>
        <w:tc>
          <w:tcPr>
            <w:tcW w:w="2835" w:type="dxa"/>
          </w:tcPr>
          <w:p w:rsidR="00822767" w:rsidRPr="00D3651A" w:rsidRDefault="00822767" w:rsidP="00501E50">
            <w:pPr>
              <w:jc w:val="center"/>
              <w:rPr>
                <w:sz w:val="18"/>
                <w:szCs w:val="18"/>
              </w:rPr>
            </w:pPr>
          </w:p>
        </w:tc>
        <w:tc>
          <w:tcPr>
            <w:tcW w:w="708" w:type="dxa"/>
            <w:vMerge w:val="restart"/>
            <w:vAlign w:val="center"/>
          </w:tcPr>
          <w:p w:rsidR="00822767" w:rsidRPr="00D3651A" w:rsidRDefault="00822767" w:rsidP="00A65C84">
            <w:pPr>
              <w:jc w:val="center"/>
              <w:rPr>
                <w:sz w:val="18"/>
                <w:szCs w:val="18"/>
              </w:rPr>
            </w:pPr>
          </w:p>
        </w:tc>
        <w:tc>
          <w:tcPr>
            <w:tcW w:w="851" w:type="dxa"/>
            <w:vMerge w:val="restart"/>
            <w:vAlign w:val="center"/>
          </w:tcPr>
          <w:p w:rsidR="00822767" w:rsidRPr="00D3651A" w:rsidRDefault="00822767" w:rsidP="00A65C84">
            <w:pPr>
              <w:jc w:val="center"/>
              <w:rPr>
                <w:sz w:val="18"/>
                <w:szCs w:val="18"/>
              </w:rPr>
            </w:pPr>
          </w:p>
        </w:tc>
        <w:tc>
          <w:tcPr>
            <w:tcW w:w="425" w:type="dxa"/>
            <w:vMerge w:val="restart"/>
            <w:tcBorders>
              <w:right w:val="nil"/>
            </w:tcBorders>
            <w:vAlign w:val="center"/>
          </w:tcPr>
          <w:p w:rsidR="00822767" w:rsidRPr="00D3651A" w:rsidRDefault="00822767" w:rsidP="00822767">
            <w:pPr>
              <w:jc w:val="center"/>
              <w:rPr>
                <w:sz w:val="18"/>
                <w:szCs w:val="18"/>
              </w:rPr>
            </w:pPr>
          </w:p>
        </w:tc>
        <w:tc>
          <w:tcPr>
            <w:tcW w:w="284" w:type="dxa"/>
            <w:vMerge w:val="restart"/>
            <w:tcBorders>
              <w:left w:val="nil"/>
              <w:right w:val="nil"/>
            </w:tcBorders>
            <w:vAlign w:val="center"/>
          </w:tcPr>
          <w:p w:rsidR="00822767" w:rsidRPr="00822767" w:rsidRDefault="00822767" w:rsidP="00271FF3">
            <w:pPr>
              <w:jc w:val="center"/>
            </w:pPr>
            <w:r w:rsidRPr="00822767">
              <w:rPr>
                <w:rFonts w:hint="eastAsia"/>
                <w:sz w:val="18"/>
                <w:szCs w:val="18"/>
              </w:rPr>
              <w:t>－</w:t>
            </w:r>
          </w:p>
        </w:tc>
        <w:tc>
          <w:tcPr>
            <w:tcW w:w="425" w:type="dxa"/>
            <w:vMerge w:val="restart"/>
            <w:tcBorders>
              <w:left w:val="nil"/>
            </w:tcBorders>
            <w:vAlign w:val="center"/>
          </w:tcPr>
          <w:p w:rsidR="00822767" w:rsidRPr="00D3651A" w:rsidRDefault="00822767" w:rsidP="00822767">
            <w:pPr>
              <w:jc w:val="center"/>
              <w:rPr>
                <w:sz w:val="18"/>
                <w:szCs w:val="18"/>
              </w:rPr>
            </w:pPr>
          </w:p>
        </w:tc>
        <w:tc>
          <w:tcPr>
            <w:tcW w:w="1816" w:type="dxa"/>
            <w:vMerge w:val="restart"/>
            <w:vAlign w:val="center"/>
          </w:tcPr>
          <w:p w:rsidR="00822767" w:rsidRPr="00D3651A" w:rsidRDefault="00822767" w:rsidP="00822767">
            <w:pPr>
              <w:jc w:val="center"/>
              <w:rPr>
                <w:sz w:val="18"/>
                <w:szCs w:val="18"/>
              </w:rPr>
            </w:pPr>
            <w:r w:rsidRPr="00D3651A">
              <w:rPr>
                <w:rFonts w:hint="eastAsia"/>
                <w:sz w:val="18"/>
                <w:szCs w:val="18"/>
              </w:rPr>
              <w:t>第　　号</w:t>
            </w:r>
          </w:p>
        </w:tc>
        <w:tc>
          <w:tcPr>
            <w:tcW w:w="735" w:type="dxa"/>
            <w:vMerge w:val="restart"/>
            <w:vAlign w:val="center"/>
          </w:tcPr>
          <w:p w:rsidR="00822767" w:rsidRPr="00D3651A" w:rsidRDefault="00822767" w:rsidP="00A65C84">
            <w:pPr>
              <w:jc w:val="center"/>
              <w:rPr>
                <w:sz w:val="18"/>
                <w:szCs w:val="18"/>
              </w:rPr>
            </w:pPr>
          </w:p>
        </w:tc>
        <w:tc>
          <w:tcPr>
            <w:tcW w:w="735" w:type="dxa"/>
            <w:vMerge w:val="restart"/>
            <w:vAlign w:val="center"/>
          </w:tcPr>
          <w:p w:rsidR="00822767" w:rsidRPr="00D3651A" w:rsidRDefault="00822767" w:rsidP="00A65C84">
            <w:pPr>
              <w:jc w:val="center"/>
              <w:rPr>
                <w:sz w:val="18"/>
                <w:szCs w:val="18"/>
              </w:rPr>
            </w:pPr>
          </w:p>
        </w:tc>
        <w:tc>
          <w:tcPr>
            <w:tcW w:w="683" w:type="dxa"/>
            <w:vMerge w:val="restart"/>
            <w:vAlign w:val="center"/>
          </w:tcPr>
          <w:p w:rsidR="00822767" w:rsidRPr="00D3651A" w:rsidRDefault="00822767" w:rsidP="00A65C84">
            <w:pPr>
              <w:jc w:val="center"/>
              <w:rPr>
                <w:sz w:val="18"/>
                <w:szCs w:val="18"/>
              </w:rPr>
            </w:pPr>
          </w:p>
        </w:tc>
      </w:tr>
      <w:tr w:rsidR="00822767" w:rsidRPr="00D3651A" w:rsidTr="007A0B67">
        <w:trPr>
          <w:trHeight w:val="180"/>
        </w:trPr>
        <w:tc>
          <w:tcPr>
            <w:tcW w:w="534" w:type="dxa"/>
            <w:vMerge/>
            <w:vAlign w:val="center"/>
          </w:tcPr>
          <w:p w:rsidR="00822767" w:rsidRDefault="00822767" w:rsidP="00A65C84">
            <w:pPr>
              <w:jc w:val="center"/>
              <w:rPr>
                <w:sz w:val="18"/>
                <w:szCs w:val="18"/>
              </w:rPr>
            </w:pPr>
          </w:p>
        </w:tc>
        <w:tc>
          <w:tcPr>
            <w:tcW w:w="2835" w:type="dxa"/>
          </w:tcPr>
          <w:p w:rsidR="00822767" w:rsidRPr="00D3651A" w:rsidRDefault="00822767" w:rsidP="00501E50">
            <w:pPr>
              <w:jc w:val="center"/>
              <w:rPr>
                <w:sz w:val="18"/>
                <w:szCs w:val="18"/>
              </w:rPr>
            </w:pPr>
          </w:p>
        </w:tc>
        <w:tc>
          <w:tcPr>
            <w:tcW w:w="708" w:type="dxa"/>
            <w:vMerge/>
            <w:vAlign w:val="center"/>
          </w:tcPr>
          <w:p w:rsidR="00822767" w:rsidRPr="00D3651A" w:rsidRDefault="00822767" w:rsidP="00A65C84">
            <w:pPr>
              <w:jc w:val="center"/>
              <w:rPr>
                <w:sz w:val="18"/>
                <w:szCs w:val="18"/>
              </w:rPr>
            </w:pPr>
          </w:p>
        </w:tc>
        <w:tc>
          <w:tcPr>
            <w:tcW w:w="851" w:type="dxa"/>
            <w:vMerge/>
            <w:vAlign w:val="center"/>
          </w:tcPr>
          <w:p w:rsidR="00822767" w:rsidRPr="00D3651A" w:rsidRDefault="00822767" w:rsidP="00A65C84">
            <w:pPr>
              <w:jc w:val="center"/>
              <w:rPr>
                <w:sz w:val="18"/>
                <w:szCs w:val="18"/>
              </w:rPr>
            </w:pPr>
          </w:p>
        </w:tc>
        <w:tc>
          <w:tcPr>
            <w:tcW w:w="425" w:type="dxa"/>
            <w:vMerge/>
            <w:tcBorders>
              <w:right w:val="nil"/>
            </w:tcBorders>
          </w:tcPr>
          <w:p w:rsidR="00822767" w:rsidRPr="00D3651A" w:rsidRDefault="00822767" w:rsidP="00501E50">
            <w:pPr>
              <w:jc w:val="center"/>
              <w:rPr>
                <w:sz w:val="18"/>
                <w:szCs w:val="18"/>
              </w:rPr>
            </w:pPr>
          </w:p>
        </w:tc>
        <w:tc>
          <w:tcPr>
            <w:tcW w:w="284" w:type="dxa"/>
            <w:vMerge/>
            <w:tcBorders>
              <w:left w:val="nil"/>
              <w:right w:val="nil"/>
            </w:tcBorders>
            <w:vAlign w:val="center"/>
          </w:tcPr>
          <w:p w:rsidR="00822767" w:rsidRPr="00822767" w:rsidRDefault="00822767" w:rsidP="00271FF3">
            <w:pPr>
              <w:jc w:val="center"/>
              <w:rPr>
                <w:sz w:val="18"/>
                <w:szCs w:val="18"/>
              </w:rPr>
            </w:pPr>
          </w:p>
        </w:tc>
        <w:tc>
          <w:tcPr>
            <w:tcW w:w="425" w:type="dxa"/>
            <w:vMerge/>
            <w:tcBorders>
              <w:left w:val="nil"/>
            </w:tcBorders>
          </w:tcPr>
          <w:p w:rsidR="00822767" w:rsidRPr="00D3651A" w:rsidRDefault="00822767" w:rsidP="00501E50">
            <w:pPr>
              <w:jc w:val="center"/>
              <w:rPr>
                <w:sz w:val="18"/>
                <w:szCs w:val="18"/>
              </w:rPr>
            </w:pPr>
          </w:p>
        </w:tc>
        <w:tc>
          <w:tcPr>
            <w:tcW w:w="1816" w:type="dxa"/>
            <w:vMerge/>
          </w:tcPr>
          <w:p w:rsidR="00822767" w:rsidRPr="00D3651A" w:rsidRDefault="00822767" w:rsidP="00501E50">
            <w:pPr>
              <w:jc w:val="center"/>
              <w:rPr>
                <w:sz w:val="18"/>
                <w:szCs w:val="18"/>
              </w:rPr>
            </w:pPr>
          </w:p>
        </w:tc>
        <w:tc>
          <w:tcPr>
            <w:tcW w:w="735" w:type="dxa"/>
            <w:vMerge/>
            <w:vAlign w:val="center"/>
          </w:tcPr>
          <w:p w:rsidR="00822767" w:rsidRPr="00D3651A" w:rsidRDefault="00822767" w:rsidP="00A65C84">
            <w:pPr>
              <w:jc w:val="center"/>
              <w:rPr>
                <w:sz w:val="18"/>
                <w:szCs w:val="18"/>
              </w:rPr>
            </w:pPr>
          </w:p>
        </w:tc>
        <w:tc>
          <w:tcPr>
            <w:tcW w:w="735" w:type="dxa"/>
            <w:vMerge/>
            <w:vAlign w:val="center"/>
          </w:tcPr>
          <w:p w:rsidR="00822767" w:rsidRPr="00D3651A" w:rsidRDefault="00822767" w:rsidP="00A65C84">
            <w:pPr>
              <w:jc w:val="center"/>
              <w:rPr>
                <w:sz w:val="18"/>
                <w:szCs w:val="18"/>
              </w:rPr>
            </w:pPr>
          </w:p>
        </w:tc>
        <w:tc>
          <w:tcPr>
            <w:tcW w:w="683" w:type="dxa"/>
            <w:vMerge/>
            <w:vAlign w:val="center"/>
          </w:tcPr>
          <w:p w:rsidR="00822767" w:rsidRPr="00D3651A" w:rsidRDefault="00822767" w:rsidP="00A65C84">
            <w:pPr>
              <w:jc w:val="center"/>
              <w:rPr>
                <w:sz w:val="18"/>
                <w:szCs w:val="18"/>
              </w:rPr>
            </w:pPr>
          </w:p>
        </w:tc>
      </w:tr>
      <w:tr w:rsidR="00822767" w:rsidRPr="00D3651A" w:rsidTr="007A0B67">
        <w:trPr>
          <w:trHeight w:val="180"/>
        </w:trPr>
        <w:tc>
          <w:tcPr>
            <w:tcW w:w="534" w:type="dxa"/>
            <w:vMerge w:val="restart"/>
            <w:vAlign w:val="center"/>
          </w:tcPr>
          <w:p w:rsidR="00822767" w:rsidRPr="00D3651A" w:rsidRDefault="007A0B67" w:rsidP="00A65C84">
            <w:pPr>
              <w:jc w:val="center"/>
              <w:rPr>
                <w:sz w:val="18"/>
                <w:szCs w:val="18"/>
              </w:rPr>
            </w:pPr>
            <w:r>
              <w:rPr>
                <w:rFonts w:hint="eastAsia"/>
                <w:sz w:val="18"/>
                <w:szCs w:val="18"/>
              </w:rPr>
              <w:t>８</w:t>
            </w:r>
          </w:p>
        </w:tc>
        <w:tc>
          <w:tcPr>
            <w:tcW w:w="2835" w:type="dxa"/>
          </w:tcPr>
          <w:p w:rsidR="00822767" w:rsidRPr="00D3651A" w:rsidRDefault="00822767" w:rsidP="00501E50">
            <w:pPr>
              <w:jc w:val="center"/>
              <w:rPr>
                <w:sz w:val="18"/>
                <w:szCs w:val="18"/>
              </w:rPr>
            </w:pPr>
          </w:p>
        </w:tc>
        <w:tc>
          <w:tcPr>
            <w:tcW w:w="708" w:type="dxa"/>
            <w:vMerge w:val="restart"/>
            <w:vAlign w:val="center"/>
          </w:tcPr>
          <w:p w:rsidR="00822767" w:rsidRPr="00D3651A" w:rsidRDefault="00822767" w:rsidP="00A65C84">
            <w:pPr>
              <w:jc w:val="center"/>
              <w:rPr>
                <w:sz w:val="18"/>
                <w:szCs w:val="18"/>
              </w:rPr>
            </w:pPr>
          </w:p>
        </w:tc>
        <w:tc>
          <w:tcPr>
            <w:tcW w:w="851" w:type="dxa"/>
            <w:vMerge w:val="restart"/>
            <w:vAlign w:val="center"/>
          </w:tcPr>
          <w:p w:rsidR="00822767" w:rsidRPr="00D3651A" w:rsidRDefault="00822767" w:rsidP="00A65C84">
            <w:pPr>
              <w:jc w:val="center"/>
              <w:rPr>
                <w:sz w:val="18"/>
                <w:szCs w:val="18"/>
              </w:rPr>
            </w:pPr>
          </w:p>
        </w:tc>
        <w:tc>
          <w:tcPr>
            <w:tcW w:w="425" w:type="dxa"/>
            <w:vMerge w:val="restart"/>
            <w:tcBorders>
              <w:right w:val="nil"/>
            </w:tcBorders>
            <w:vAlign w:val="center"/>
          </w:tcPr>
          <w:p w:rsidR="00822767" w:rsidRPr="00D3651A" w:rsidRDefault="00822767" w:rsidP="00822767">
            <w:pPr>
              <w:jc w:val="center"/>
              <w:rPr>
                <w:sz w:val="18"/>
                <w:szCs w:val="18"/>
              </w:rPr>
            </w:pPr>
          </w:p>
        </w:tc>
        <w:tc>
          <w:tcPr>
            <w:tcW w:w="284" w:type="dxa"/>
            <w:vMerge w:val="restart"/>
            <w:tcBorders>
              <w:left w:val="nil"/>
              <w:right w:val="nil"/>
            </w:tcBorders>
            <w:vAlign w:val="center"/>
          </w:tcPr>
          <w:p w:rsidR="00822767" w:rsidRPr="00822767" w:rsidRDefault="00822767" w:rsidP="00271FF3">
            <w:pPr>
              <w:jc w:val="center"/>
            </w:pPr>
            <w:r w:rsidRPr="00822767">
              <w:rPr>
                <w:rFonts w:hint="eastAsia"/>
                <w:sz w:val="18"/>
                <w:szCs w:val="18"/>
              </w:rPr>
              <w:t>－</w:t>
            </w:r>
          </w:p>
        </w:tc>
        <w:tc>
          <w:tcPr>
            <w:tcW w:w="425" w:type="dxa"/>
            <w:vMerge w:val="restart"/>
            <w:tcBorders>
              <w:left w:val="nil"/>
            </w:tcBorders>
            <w:vAlign w:val="center"/>
          </w:tcPr>
          <w:p w:rsidR="00822767" w:rsidRPr="00D3651A" w:rsidRDefault="00822767" w:rsidP="00822767">
            <w:pPr>
              <w:jc w:val="center"/>
              <w:rPr>
                <w:sz w:val="18"/>
                <w:szCs w:val="18"/>
              </w:rPr>
            </w:pPr>
          </w:p>
        </w:tc>
        <w:tc>
          <w:tcPr>
            <w:tcW w:w="1816" w:type="dxa"/>
            <w:vMerge w:val="restart"/>
            <w:vAlign w:val="center"/>
          </w:tcPr>
          <w:p w:rsidR="00822767" w:rsidRPr="00D3651A" w:rsidRDefault="00822767" w:rsidP="00822767">
            <w:pPr>
              <w:jc w:val="center"/>
              <w:rPr>
                <w:sz w:val="18"/>
                <w:szCs w:val="18"/>
              </w:rPr>
            </w:pPr>
            <w:r w:rsidRPr="00D3651A">
              <w:rPr>
                <w:rFonts w:hint="eastAsia"/>
                <w:sz w:val="18"/>
                <w:szCs w:val="18"/>
              </w:rPr>
              <w:t>第　　号</w:t>
            </w:r>
          </w:p>
        </w:tc>
        <w:tc>
          <w:tcPr>
            <w:tcW w:w="735" w:type="dxa"/>
            <w:vMerge w:val="restart"/>
            <w:vAlign w:val="center"/>
          </w:tcPr>
          <w:p w:rsidR="00822767" w:rsidRPr="00D3651A" w:rsidRDefault="00822767" w:rsidP="00A65C84">
            <w:pPr>
              <w:jc w:val="center"/>
              <w:rPr>
                <w:sz w:val="18"/>
                <w:szCs w:val="18"/>
              </w:rPr>
            </w:pPr>
          </w:p>
        </w:tc>
        <w:tc>
          <w:tcPr>
            <w:tcW w:w="735" w:type="dxa"/>
            <w:vMerge w:val="restart"/>
            <w:vAlign w:val="center"/>
          </w:tcPr>
          <w:p w:rsidR="00822767" w:rsidRPr="00D3651A" w:rsidRDefault="00822767" w:rsidP="00A65C84">
            <w:pPr>
              <w:jc w:val="center"/>
              <w:rPr>
                <w:sz w:val="18"/>
                <w:szCs w:val="18"/>
              </w:rPr>
            </w:pPr>
          </w:p>
        </w:tc>
        <w:tc>
          <w:tcPr>
            <w:tcW w:w="683" w:type="dxa"/>
            <w:vMerge w:val="restart"/>
            <w:vAlign w:val="center"/>
          </w:tcPr>
          <w:p w:rsidR="00822767" w:rsidRPr="00D3651A" w:rsidRDefault="00822767" w:rsidP="00A65C84">
            <w:pPr>
              <w:jc w:val="center"/>
              <w:rPr>
                <w:sz w:val="18"/>
                <w:szCs w:val="18"/>
              </w:rPr>
            </w:pPr>
          </w:p>
        </w:tc>
      </w:tr>
      <w:tr w:rsidR="00822767" w:rsidRPr="00D3651A" w:rsidTr="007A0B67">
        <w:trPr>
          <w:trHeight w:val="180"/>
        </w:trPr>
        <w:tc>
          <w:tcPr>
            <w:tcW w:w="534" w:type="dxa"/>
            <w:vMerge/>
            <w:vAlign w:val="center"/>
          </w:tcPr>
          <w:p w:rsidR="00822767" w:rsidRDefault="00822767" w:rsidP="00A65C84">
            <w:pPr>
              <w:jc w:val="center"/>
              <w:rPr>
                <w:sz w:val="18"/>
                <w:szCs w:val="18"/>
              </w:rPr>
            </w:pPr>
          </w:p>
        </w:tc>
        <w:tc>
          <w:tcPr>
            <w:tcW w:w="2835" w:type="dxa"/>
          </w:tcPr>
          <w:p w:rsidR="00822767" w:rsidRPr="00D3651A" w:rsidRDefault="00822767" w:rsidP="00501E50">
            <w:pPr>
              <w:jc w:val="center"/>
              <w:rPr>
                <w:sz w:val="18"/>
                <w:szCs w:val="18"/>
              </w:rPr>
            </w:pPr>
          </w:p>
        </w:tc>
        <w:tc>
          <w:tcPr>
            <w:tcW w:w="708" w:type="dxa"/>
            <w:vMerge/>
            <w:vAlign w:val="center"/>
          </w:tcPr>
          <w:p w:rsidR="00822767" w:rsidRPr="00D3651A" w:rsidRDefault="00822767" w:rsidP="00A65C84">
            <w:pPr>
              <w:jc w:val="center"/>
              <w:rPr>
                <w:sz w:val="18"/>
                <w:szCs w:val="18"/>
              </w:rPr>
            </w:pPr>
          </w:p>
        </w:tc>
        <w:tc>
          <w:tcPr>
            <w:tcW w:w="851" w:type="dxa"/>
            <w:vMerge/>
            <w:vAlign w:val="center"/>
          </w:tcPr>
          <w:p w:rsidR="00822767" w:rsidRPr="00D3651A" w:rsidRDefault="00822767" w:rsidP="00A65C84">
            <w:pPr>
              <w:jc w:val="center"/>
              <w:rPr>
                <w:sz w:val="18"/>
                <w:szCs w:val="18"/>
              </w:rPr>
            </w:pPr>
          </w:p>
        </w:tc>
        <w:tc>
          <w:tcPr>
            <w:tcW w:w="425" w:type="dxa"/>
            <w:vMerge/>
            <w:tcBorders>
              <w:right w:val="nil"/>
            </w:tcBorders>
            <w:vAlign w:val="center"/>
          </w:tcPr>
          <w:p w:rsidR="00822767" w:rsidRPr="00D3651A" w:rsidRDefault="00822767" w:rsidP="00822767">
            <w:pPr>
              <w:jc w:val="center"/>
              <w:rPr>
                <w:sz w:val="18"/>
                <w:szCs w:val="18"/>
              </w:rPr>
            </w:pPr>
          </w:p>
        </w:tc>
        <w:tc>
          <w:tcPr>
            <w:tcW w:w="284" w:type="dxa"/>
            <w:vMerge/>
            <w:tcBorders>
              <w:left w:val="nil"/>
              <w:right w:val="nil"/>
            </w:tcBorders>
            <w:vAlign w:val="center"/>
          </w:tcPr>
          <w:p w:rsidR="00822767" w:rsidRPr="00822767" w:rsidRDefault="00822767" w:rsidP="00271FF3">
            <w:pPr>
              <w:jc w:val="center"/>
              <w:rPr>
                <w:sz w:val="18"/>
                <w:szCs w:val="18"/>
              </w:rPr>
            </w:pPr>
          </w:p>
        </w:tc>
        <w:tc>
          <w:tcPr>
            <w:tcW w:w="425" w:type="dxa"/>
            <w:vMerge/>
            <w:tcBorders>
              <w:left w:val="nil"/>
            </w:tcBorders>
            <w:vAlign w:val="center"/>
          </w:tcPr>
          <w:p w:rsidR="00822767" w:rsidRPr="00D3651A" w:rsidRDefault="00822767" w:rsidP="00822767">
            <w:pPr>
              <w:jc w:val="center"/>
              <w:rPr>
                <w:sz w:val="18"/>
                <w:szCs w:val="18"/>
              </w:rPr>
            </w:pPr>
          </w:p>
        </w:tc>
        <w:tc>
          <w:tcPr>
            <w:tcW w:w="1816" w:type="dxa"/>
            <w:vMerge/>
            <w:vAlign w:val="center"/>
          </w:tcPr>
          <w:p w:rsidR="00822767" w:rsidRPr="00D3651A" w:rsidRDefault="00822767" w:rsidP="00822767">
            <w:pPr>
              <w:jc w:val="center"/>
              <w:rPr>
                <w:sz w:val="18"/>
                <w:szCs w:val="18"/>
              </w:rPr>
            </w:pPr>
          </w:p>
        </w:tc>
        <w:tc>
          <w:tcPr>
            <w:tcW w:w="735" w:type="dxa"/>
            <w:vMerge/>
            <w:vAlign w:val="center"/>
          </w:tcPr>
          <w:p w:rsidR="00822767" w:rsidRPr="00D3651A" w:rsidRDefault="00822767" w:rsidP="00A65C84">
            <w:pPr>
              <w:jc w:val="center"/>
              <w:rPr>
                <w:sz w:val="18"/>
                <w:szCs w:val="18"/>
              </w:rPr>
            </w:pPr>
          </w:p>
        </w:tc>
        <w:tc>
          <w:tcPr>
            <w:tcW w:w="735" w:type="dxa"/>
            <w:vMerge/>
            <w:vAlign w:val="center"/>
          </w:tcPr>
          <w:p w:rsidR="00822767" w:rsidRPr="00D3651A" w:rsidRDefault="00822767" w:rsidP="00A65C84">
            <w:pPr>
              <w:jc w:val="center"/>
              <w:rPr>
                <w:sz w:val="18"/>
                <w:szCs w:val="18"/>
              </w:rPr>
            </w:pPr>
          </w:p>
        </w:tc>
        <w:tc>
          <w:tcPr>
            <w:tcW w:w="683" w:type="dxa"/>
            <w:vMerge/>
            <w:vAlign w:val="center"/>
          </w:tcPr>
          <w:p w:rsidR="00822767" w:rsidRPr="00D3651A" w:rsidRDefault="00822767" w:rsidP="00A65C84">
            <w:pPr>
              <w:jc w:val="center"/>
              <w:rPr>
                <w:sz w:val="18"/>
                <w:szCs w:val="18"/>
              </w:rPr>
            </w:pPr>
          </w:p>
        </w:tc>
      </w:tr>
      <w:tr w:rsidR="00271FF3" w:rsidRPr="00D3651A" w:rsidTr="007A0B67">
        <w:trPr>
          <w:trHeight w:val="180"/>
        </w:trPr>
        <w:tc>
          <w:tcPr>
            <w:tcW w:w="534" w:type="dxa"/>
            <w:vMerge w:val="restart"/>
            <w:vAlign w:val="center"/>
          </w:tcPr>
          <w:p w:rsidR="00271FF3" w:rsidRDefault="00271FF3" w:rsidP="00A65C84">
            <w:pPr>
              <w:jc w:val="center"/>
              <w:rPr>
                <w:sz w:val="18"/>
                <w:szCs w:val="18"/>
              </w:rPr>
            </w:pPr>
            <w:r>
              <w:rPr>
                <w:rFonts w:hint="eastAsia"/>
                <w:sz w:val="18"/>
                <w:szCs w:val="18"/>
              </w:rPr>
              <w:t>９</w:t>
            </w:r>
          </w:p>
        </w:tc>
        <w:tc>
          <w:tcPr>
            <w:tcW w:w="2835" w:type="dxa"/>
          </w:tcPr>
          <w:p w:rsidR="00271FF3" w:rsidRPr="00D3651A" w:rsidRDefault="00271FF3" w:rsidP="00501E50">
            <w:pPr>
              <w:jc w:val="center"/>
              <w:rPr>
                <w:sz w:val="18"/>
                <w:szCs w:val="18"/>
              </w:rPr>
            </w:pPr>
          </w:p>
        </w:tc>
        <w:tc>
          <w:tcPr>
            <w:tcW w:w="708" w:type="dxa"/>
            <w:vMerge w:val="restart"/>
            <w:vAlign w:val="center"/>
          </w:tcPr>
          <w:p w:rsidR="00271FF3" w:rsidRPr="00D3651A" w:rsidRDefault="00271FF3" w:rsidP="00A65C84">
            <w:pPr>
              <w:jc w:val="center"/>
              <w:rPr>
                <w:sz w:val="18"/>
                <w:szCs w:val="18"/>
              </w:rPr>
            </w:pPr>
          </w:p>
        </w:tc>
        <w:tc>
          <w:tcPr>
            <w:tcW w:w="851" w:type="dxa"/>
            <w:vMerge w:val="restart"/>
            <w:vAlign w:val="center"/>
          </w:tcPr>
          <w:p w:rsidR="00271FF3" w:rsidRPr="00D3651A" w:rsidRDefault="00271FF3" w:rsidP="00A65C84">
            <w:pPr>
              <w:jc w:val="center"/>
              <w:rPr>
                <w:sz w:val="18"/>
                <w:szCs w:val="18"/>
              </w:rPr>
            </w:pPr>
          </w:p>
        </w:tc>
        <w:tc>
          <w:tcPr>
            <w:tcW w:w="425" w:type="dxa"/>
            <w:vMerge w:val="restart"/>
            <w:tcBorders>
              <w:right w:val="nil"/>
            </w:tcBorders>
            <w:vAlign w:val="center"/>
          </w:tcPr>
          <w:p w:rsidR="00271FF3" w:rsidRPr="00D3651A" w:rsidRDefault="00271FF3" w:rsidP="00822767">
            <w:pPr>
              <w:jc w:val="center"/>
              <w:rPr>
                <w:sz w:val="18"/>
                <w:szCs w:val="18"/>
              </w:rPr>
            </w:pPr>
          </w:p>
        </w:tc>
        <w:tc>
          <w:tcPr>
            <w:tcW w:w="284" w:type="dxa"/>
            <w:vMerge w:val="restart"/>
            <w:tcBorders>
              <w:left w:val="nil"/>
              <w:right w:val="nil"/>
            </w:tcBorders>
            <w:vAlign w:val="center"/>
          </w:tcPr>
          <w:p w:rsidR="00271FF3" w:rsidRPr="00822767" w:rsidRDefault="00271FF3" w:rsidP="00271FF3">
            <w:pPr>
              <w:jc w:val="center"/>
            </w:pPr>
            <w:r w:rsidRPr="00822767">
              <w:rPr>
                <w:rFonts w:hint="eastAsia"/>
                <w:sz w:val="18"/>
                <w:szCs w:val="18"/>
              </w:rPr>
              <w:t>－</w:t>
            </w:r>
          </w:p>
        </w:tc>
        <w:tc>
          <w:tcPr>
            <w:tcW w:w="425" w:type="dxa"/>
            <w:vMerge w:val="restart"/>
            <w:tcBorders>
              <w:left w:val="nil"/>
            </w:tcBorders>
            <w:vAlign w:val="center"/>
          </w:tcPr>
          <w:p w:rsidR="00271FF3" w:rsidRPr="00D3651A" w:rsidRDefault="00271FF3" w:rsidP="00822767">
            <w:pPr>
              <w:jc w:val="center"/>
              <w:rPr>
                <w:sz w:val="18"/>
                <w:szCs w:val="18"/>
              </w:rPr>
            </w:pPr>
          </w:p>
        </w:tc>
        <w:tc>
          <w:tcPr>
            <w:tcW w:w="1816" w:type="dxa"/>
            <w:vMerge w:val="restart"/>
            <w:vAlign w:val="center"/>
          </w:tcPr>
          <w:p w:rsidR="00271FF3" w:rsidRPr="00D3651A" w:rsidRDefault="00271FF3" w:rsidP="00822767">
            <w:pPr>
              <w:jc w:val="center"/>
              <w:rPr>
                <w:sz w:val="18"/>
                <w:szCs w:val="18"/>
              </w:rPr>
            </w:pPr>
            <w:r w:rsidRPr="00D3651A">
              <w:rPr>
                <w:rFonts w:hint="eastAsia"/>
                <w:sz w:val="18"/>
                <w:szCs w:val="18"/>
              </w:rPr>
              <w:t>第　　号</w:t>
            </w:r>
          </w:p>
        </w:tc>
        <w:tc>
          <w:tcPr>
            <w:tcW w:w="735" w:type="dxa"/>
            <w:vMerge w:val="restart"/>
            <w:vAlign w:val="center"/>
          </w:tcPr>
          <w:p w:rsidR="00271FF3" w:rsidRPr="00D3651A" w:rsidRDefault="00271FF3" w:rsidP="00A65C84">
            <w:pPr>
              <w:jc w:val="center"/>
              <w:rPr>
                <w:sz w:val="18"/>
                <w:szCs w:val="18"/>
              </w:rPr>
            </w:pPr>
          </w:p>
        </w:tc>
        <w:tc>
          <w:tcPr>
            <w:tcW w:w="735" w:type="dxa"/>
            <w:vMerge w:val="restart"/>
            <w:vAlign w:val="center"/>
          </w:tcPr>
          <w:p w:rsidR="00271FF3" w:rsidRPr="00D3651A" w:rsidRDefault="00271FF3" w:rsidP="00A65C84">
            <w:pPr>
              <w:jc w:val="center"/>
              <w:rPr>
                <w:sz w:val="18"/>
                <w:szCs w:val="18"/>
              </w:rPr>
            </w:pPr>
          </w:p>
        </w:tc>
        <w:tc>
          <w:tcPr>
            <w:tcW w:w="683" w:type="dxa"/>
            <w:vMerge w:val="restart"/>
            <w:vAlign w:val="center"/>
          </w:tcPr>
          <w:p w:rsidR="00271FF3" w:rsidRPr="00D3651A" w:rsidRDefault="00271FF3" w:rsidP="00A65C84">
            <w:pPr>
              <w:jc w:val="center"/>
              <w:rPr>
                <w:sz w:val="18"/>
                <w:szCs w:val="18"/>
              </w:rPr>
            </w:pPr>
          </w:p>
        </w:tc>
      </w:tr>
      <w:tr w:rsidR="00271FF3" w:rsidRPr="00D3651A" w:rsidTr="007A0B67">
        <w:trPr>
          <w:trHeight w:val="180"/>
        </w:trPr>
        <w:tc>
          <w:tcPr>
            <w:tcW w:w="534" w:type="dxa"/>
            <w:vMerge/>
            <w:vAlign w:val="center"/>
          </w:tcPr>
          <w:p w:rsidR="00271FF3" w:rsidRDefault="00271FF3" w:rsidP="00A65C84">
            <w:pPr>
              <w:jc w:val="center"/>
              <w:rPr>
                <w:sz w:val="18"/>
                <w:szCs w:val="18"/>
              </w:rPr>
            </w:pPr>
          </w:p>
        </w:tc>
        <w:tc>
          <w:tcPr>
            <w:tcW w:w="2835" w:type="dxa"/>
          </w:tcPr>
          <w:p w:rsidR="00271FF3" w:rsidRPr="00D3651A" w:rsidRDefault="00271FF3" w:rsidP="00501E50">
            <w:pPr>
              <w:jc w:val="center"/>
              <w:rPr>
                <w:sz w:val="18"/>
                <w:szCs w:val="18"/>
              </w:rPr>
            </w:pPr>
          </w:p>
        </w:tc>
        <w:tc>
          <w:tcPr>
            <w:tcW w:w="708" w:type="dxa"/>
            <w:vMerge/>
            <w:vAlign w:val="center"/>
          </w:tcPr>
          <w:p w:rsidR="00271FF3" w:rsidRPr="00D3651A" w:rsidRDefault="00271FF3" w:rsidP="00A65C84">
            <w:pPr>
              <w:jc w:val="center"/>
              <w:rPr>
                <w:sz w:val="18"/>
                <w:szCs w:val="18"/>
              </w:rPr>
            </w:pPr>
          </w:p>
        </w:tc>
        <w:tc>
          <w:tcPr>
            <w:tcW w:w="851" w:type="dxa"/>
            <w:vMerge/>
            <w:vAlign w:val="center"/>
          </w:tcPr>
          <w:p w:rsidR="00271FF3" w:rsidRPr="00D3651A" w:rsidRDefault="00271FF3" w:rsidP="00A65C84">
            <w:pPr>
              <w:jc w:val="center"/>
              <w:rPr>
                <w:sz w:val="18"/>
                <w:szCs w:val="18"/>
              </w:rPr>
            </w:pPr>
          </w:p>
        </w:tc>
        <w:tc>
          <w:tcPr>
            <w:tcW w:w="425" w:type="dxa"/>
            <w:vMerge/>
            <w:tcBorders>
              <w:right w:val="nil"/>
            </w:tcBorders>
            <w:vAlign w:val="center"/>
          </w:tcPr>
          <w:p w:rsidR="00271FF3" w:rsidRPr="00D3651A" w:rsidRDefault="00271FF3" w:rsidP="00822767">
            <w:pPr>
              <w:jc w:val="center"/>
              <w:rPr>
                <w:sz w:val="18"/>
                <w:szCs w:val="18"/>
              </w:rPr>
            </w:pPr>
          </w:p>
        </w:tc>
        <w:tc>
          <w:tcPr>
            <w:tcW w:w="284" w:type="dxa"/>
            <w:vMerge/>
            <w:tcBorders>
              <w:left w:val="nil"/>
              <w:right w:val="nil"/>
            </w:tcBorders>
            <w:vAlign w:val="center"/>
          </w:tcPr>
          <w:p w:rsidR="00271FF3" w:rsidRPr="00822767" w:rsidRDefault="00271FF3" w:rsidP="00271FF3">
            <w:pPr>
              <w:jc w:val="center"/>
              <w:rPr>
                <w:sz w:val="18"/>
                <w:szCs w:val="18"/>
              </w:rPr>
            </w:pPr>
          </w:p>
        </w:tc>
        <w:tc>
          <w:tcPr>
            <w:tcW w:w="425" w:type="dxa"/>
            <w:vMerge/>
            <w:tcBorders>
              <w:left w:val="nil"/>
            </w:tcBorders>
            <w:vAlign w:val="center"/>
          </w:tcPr>
          <w:p w:rsidR="00271FF3" w:rsidRPr="00D3651A" w:rsidRDefault="00271FF3" w:rsidP="00822767">
            <w:pPr>
              <w:jc w:val="center"/>
              <w:rPr>
                <w:sz w:val="18"/>
                <w:szCs w:val="18"/>
              </w:rPr>
            </w:pPr>
          </w:p>
        </w:tc>
        <w:tc>
          <w:tcPr>
            <w:tcW w:w="1816" w:type="dxa"/>
            <w:vMerge/>
            <w:vAlign w:val="center"/>
          </w:tcPr>
          <w:p w:rsidR="00271FF3" w:rsidRPr="00D3651A" w:rsidRDefault="00271FF3" w:rsidP="00822767">
            <w:pPr>
              <w:jc w:val="center"/>
              <w:rPr>
                <w:sz w:val="18"/>
                <w:szCs w:val="18"/>
              </w:rPr>
            </w:pPr>
          </w:p>
        </w:tc>
        <w:tc>
          <w:tcPr>
            <w:tcW w:w="735" w:type="dxa"/>
            <w:vMerge/>
            <w:vAlign w:val="center"/>
          </w:tcPr>
          <w:p w:rsidR="00271FF3" w:rsidRPr="00D3651A" w:rsidRDefault="00271FF3" w:rsidP="00A65C84">
            <w:pPr>
              <w:jc w:val="center"/>
              <w:rPr>
                <w:sz w:val="18"/>
                <w:szCs w:val="18"/>
              </w:rPr>
            </w:pPr>
          </w:p>
        </w:tc>
        <w:tc>
          <w:tcPr>
            <w:tcW w:w="735" w:type="dxa"/>
            <w:vMerge/>
            <w:vAlign w:val="center"/>
          </w:tcPr>
          <w:p w:rsidR="00271FF3" w:rsidRPr="00D3651A" w:rsidRDefault="00271FF3" w:rsidP="00A65C84">
            <w:pPr>
              <w:jc w:val="center"/>
              <w:rPr>
                <w:sz w:val="18"/>
                <w:szCs w:val="18"/>
              </w:rPr>
            </w:pPr>
          </w:p>
        </w:tc>
        <w:tc>
          <w:tcPr>
            <w:tcW w:w="683" w:type="dxa"/>
            <w:vMerge/>
            <w:vAlign w:val="center"/>
          </w:tcPr>
          <w:p w:rsidR="00271FF3" w:rsidRPr="00D3651A" w:rsidRDefault="00271FF3" w:rsidP="00A65C84">
            <w:pPr>
              <w:jc w:val="center"/>
              <w:rPr>
                <w:sz w:val="18"/>
                <w:szCs w:val="18"/>
              </w:rPr>
            </w:pPr>
          </w:p>
        </w:tc>
      </w:tr>
      <w:tr w:rsidR="00271FF3" w:rsidRPr="00D3651A" w:rsidTr="007A0B67">
        <w:trPr>
          <w:trHeight w:val="180"/>
        </w:trPr>
        <w:tc>
          <w:tcPr>
            <w:tcW w:w="534" w:type="dxa"/>
            <w:vMerge w:val="restart"/>
            <w:vAlign w:val="center"/>
          </w:tcPr>
          <w:p w:rsidR="00271FF3" w:rsidRDefault="00271FF3" w:rsidP="00A65C84">
            <w:pPr>
              <w:jc w:val="center"/>
              <w:rPr>
                <w:sz w:val="18"/>
                <w:szCs w:val="18"/>
              </w:rPr>
            </w:pPr>
            <w:r>
              <w:rPr>
                <w:rFonts w:hint="eastAsia"/>
                <w:sz w:val="18"/>
                <w:szCs w:val="18"/>
              </w:rPr>
              <w:t>10</w:t>
            </w:r>
          </w:p>
        </w:tc>
        <w:tc>
          <w:tcPr>
            <w:tcW w:w="2835" w:type="dxa"/>
          </w:tcPr>
          <w:p w:rsidR="00271FF3" w:rsidRPr="00D3651A" w:rsidRDefault="00271FF3" w:rsidP="00501E50">
            <w:pPr>
              <w:jc w:val="center"/>
              <w:rPr>
                <w:sz w:val="18"/>
                <w:szCs w:val="18"/>
              </w:rPr>
            </w:pPr>
          </w:p>
        </w:tc>
        <w:tc>
          <w:tcPr>
            <w:tcW w:w="708" w:type="dxa"/>
            <w:vMerge w:val="restart"/>
            <w:vAlign w:val="center"/>
          </w:tcPr>
          <w:p w:rsidR="00271FF3" w:rsidRPr="00D3651A" w:rsidRDefault="00271FF3" w:rsidP="00A65C84">
            <w:pPr>
              <w:jc w:val="center"/>
              <w:rPr>
                <w:sz w:val="18"/>
                <w:szCs w:val="18"/>
              </w:rPr>
            </w:pPr>
          </w:p>
        </w:tc>
        <w:tc>
          <w:tcPr>
            <w:tcW w:w="851" w:type="dxa"/>
            <w:vMerge w:val="restart"/>
            <w:vAlign w:val="center"/>
          </w:tcPr>
          <w:p w:rsidR="00271FF3" w:rsidRPr="00D3651A" w:rsidRDefault="00271FF3" w:rsidP="00A65C84">
            <w:pPr>
              <w:jc w:val="center"/>
              <w:rPr>
                <w:sz w:val="18"/>
                <w:szCs w:val="18"/>
              </w:rPr>
            </w:pPr>
          </w:p>
        </w:tc>
        <w:tc>
          <w:tcPr>
            <w:tcW w:w="425" w:type="dxa"/>
            <w:vMerge w:val="restart"/>
            <w:tcBorders>
              <w:right w:val="nil"/>
            </w:tcBorders>
            <w:vAlign w:val="center"/>
          </w:tcPr>
          <w:p w:rsidR="00271FF3" w:rsidRPr="00D3651A" w:rsidRDefault="00271FF3" w:rsidP="00822767">
            <w:pPr>
              <w:jc w:val="center"/>
              <w:rPr>
                <w:sz w:val="18"/>
                <w:szCs w:val="18"/>
              </w:rPr>
            </w:pPr>
          </w:p>
        </w:tc>
        <w:tc>
          <w:tcPr>
            <w:tcW w:w="284" w:type="dxa"/>
            <w:vMerge w:val="restart"/>
            <w:tcBorders>
              <w:left w:val="nil"/>
              <w:right w:val="nil"/>
            </w:tcBorders>
            <w:vAlign w:val="center"/>
          </w:tcPr>
          <w:p w:rsidR="00271FF3" w:rsidRPr="00822767" w:rsidRDefault="00271FF3" w:rsidP="00271FF3">
            <w:pPr>
              <w:jc w:val="center"/>
              <w:rPr>
                <w:sz w:val="18"/>
                <w:szCs w:val="18"/>
              </w:rPr>
            </w:pPr>
          </w:p>
        </w:tc>
        <w:tc>
          <w:tcPr>
            <w:tcW w:w="425" w:type="dxa"/>
            <w:vMerge w:val="restart"/>
            <w:tcBorders>
              <w:left w:val="nil"/>
            </w:tcBorders>
            <w:vAlign w:val="center"/>
          </w:tcPr>
          <w:p w:rsidR="00271FF3" w:rsidRPr="00D3651A" w:rsidRDefault="00271FF3" w:rsidP="00822767">
            <w:pPr>
              <w:jc w:val="center"/>
              <w:rPr>
                <w:sz w:val="18"/>
                <w:szCs w:val="18"/>
              </w:rPr>
            </w:pPr>
          </w:p>
        </w:tc>
        <w:tc>
          <w:tcPr>
            <w:tcW w:w="1816" w:type="dxa"/>
            <w:vMerge w:val="restart"/>
            <w:vAlign w:val="center"/>
          </w:tcPr>
          <w:p w:rsidR="00271FF3" w:rsidRPr="00D3651A" w:rsidRDefault="00271FF3" w:rsidP="00822767">
            <w:pPr>
              <w:jc w:val="center"/>
              <w:rPr>
                <w:sz w:val="18"/>
                <w:szCs w:val="18"/>
              </w:rPr>
            </w:pPr>
            <w:r w:rsidRPr="00D3651A">
              <w:rPr>
                <w:rFonts w:hint="eastAsia"/>
                <w:sz w:val="18"/>
                <w:szCs w:val="18"/>
              </w:rPr>
              <w:t>第　　号</w:t>
            </w:r>
          </w:p>
        </w:tc>
        <w:tc>
          <w:tcPr>
            <w:tcW w:w="735" w:type="dxa"/>
            <w:vMerge w:val="restart"/>
            <w:vAlign w:val="center"/>
          </w:tcPr>
          <w:p w:rsidR="00271FF3" w:rsidRPr="00D3651A" w:rsidRDefault="00271FF3" w:rsidP="00A65C84">
            <w:pPr>
              <w:jc w:val="center"/>
              <w:rPr>
                <w:sz w:val="18"/>
                <w:szCs w:val="18"/>
              </w:rPr>
            </w:pPr>
          </w:p>
        </w:tc>
        <w:tc>
          <w:tcPr>
            <w:tcW w:w="735" w:type="dxa"/>
            <w:vMerge w:val="restart"/>
            <w:vAlign w:val="center"/>
          </w:tcPr>
          <w:p w:rsidR="00271FF3" w:rsidRPr="00D3651A" w:rsidRDefault="00271FF3" w:rsidP="00A65C84">
            <w:pPr>
              <w:jc w:val="center"/>
              <w:rPr>
                <w:sz w:val="18"/>
                <w:szCs w:val="18"/>
              </w:rPr>
            </w:pPr>
          </w:p>
        </w:tc>
        <w:tc>
          <w:tcPr>
            <w:tcW w:w="683" w:type="dxa"/>
            <w:vMerge w:val="restart"/>
            <w:vAlign w:val="center"/>
          </w:tcPr>
          <w:p w:rsidR="00271FF3" w:rsidRPr="00D3651A" w:rsidRDefault="00271FF3" w:rsidP="00A65C84">
            <w:pPr>
              <w:jc w:val="center"/>
              <w:rPr>
                <w:sz w:val="18"/>
                <w:szCs w:val="18"/>
              </w:rPr>
            </w:pPr>
          </w:p>
        </w:tc>
      </w:tr>
      <w:tr w:rsidR="00271FF3" w:rsidRPr="00D3651A" w:rsidTr="007A0B67">
        <w:trPr>
          <w:trHeight w:val="180"/>
        </w:trPr>
        <w:tc>
          <w:tcPr>
            <w:tcW w:w="534" w:type="dxa"/>
            <w:vMerge/>
            <w:vAlign w:val="center"/>
          </w:tcPr>
          <w:p w:rsidR="00271FF3" w:rsidRDefault="00271FF3" w:rsidP="00A65C84">
            <w:pPr>
              <w:jc w:val="center"/>
              <w:rPr>
                <w:sz w:val="18"/>
                <w:szCs w:val="18"/>
              </w:rPr>
            </w:pPr>
          </w:p>
        </w:tc>
        <w:tc>
          <w:tcPr>
            <w:tcW w:w="2835" w:type="dxa"/>
          </w:tcPr>
          <w:p w:rsidR="00271FF3" w:rsidRPr="00D3651A" w:rsidRDefault="00271FF3" w:rsidP="00501E50">
            <w:pPr>
              <w:jc w:val="center"/>
              <w:rPr>
                <w:sz w:val="18"/>
                <w:szCs w:val="18"/>
              </w:rPr>
            </w:pPr>
          </w:p>
        </w:tc>
        <w:tc>
          <w:tcPr>
            <w:tcW w:w="708" w:type="dxa"/>
            <w:vMerge/>
            <w:vAlign w:val="center"/>
          </w:tcPr>
          <w:p w:rsidR="00271FF3" w:rsidRPr="00D3651A" w:rsidRDefault="00271FF3" w:rsidP="00A65C84">
            <w:pPr>
              <w:jc w:val="center"/>
              <w:rPr>
                <w:sz w:val="18"/>
                <w:szCs w:val="18"/>
              </w:rPr>
            </w:pPr>
          </w:p>
        </w:tc>
        <w:tc>
          <w:tcPr>
            <w:tcW w:w="851" w:type="dxa"/>
            <w:vMerge/>
            <w:vAlign w:val="center"/>
          </w:tcPr>
          <w:p w:rsidR="00271FF3" w:rsidRPr="00D3651A" w:rsidRDefault="00271FF3" w:rsidP="00A65C84">
            <w:pPr>
              <w:jc w:val="center"/>
              <w:rPr>
                <w:sz w:val="18"/>
                <w:szCs w:val="18"/>
              </w:rPr>
            </w:pPr>
          </w:p>
        </w:tc>
        <w:tc>
          <w:tcPr>
            <w:tcW w:w="425" w:type="dxa"/>
            <w:vMerge/>
            <w:tcBorders>
              <w:right w:val="nil"/>
            </w:tcBorders>
            <w:vAlign w:val="center"/>
          </w:tcPr>
          <w:p w:rsidR="00271FF3" w:rsidRPr="00D3651A" w:rsidRDefault="00271FF3" w:rsidP="00822767">
            <w:pPr>
              <w:jc w:val="center"/>
              <w:rPr>
                <w:sz w:val="18"/>
                <w:szCs w:val="18"/>
              </w:rPr>
            </w:pPr>
          </w:p>
        </w:tc>
        <w:tc>
          <w:tcPr>
            <w:tcW w:w="284" w:type="dxa"/>
            <w:vMerge/>
            <w:tcBorders>
              <w:left w:val="nil"/>
              <w:right w:val="nil"/>
            </w:tcBorders>
            <w:vAlign w:val="center"/>
          </w:tcPr>
          <w:p w:rsidR="00271FF3" w:rsidRPr="00D3651A" w:rsidRDefault="00271FF3" w:rsidP="00822767">
            <w:pPr>
              <w:jc w:val="center"/>
              <w:rPr>
                <w:sz w:val="18"/>
                <w:szCs w:val="18"/>
              </w:rPr>
            </w:pPr>
          </w:p>
        </w:tc>
        <w:tc>
          <w:tcPr>
            <w:tcW w:w="425" w:type="dxa"/>
            <w:vMerge/>
            <w:tcBorders>
              <w:left w:val="nil"/>
            </w:tcBorders>
            <w:vAlign w:val="center"/>
          </w:tcPr>
          <w:p w:rsidR="00271FF3" w:rsidRPr="00D3651A" w:rsidRDefault="00271FF3" w:rsidP="00822767">
            <w:pPr>
              <w:jc w:val="center"/>
              <w:rPr>
                <w:sz w:val="18"/>
                <w:szCs w:val="18"/>
              </w:rPr>
            </w:pPr>
          </w:p>
        </w:tc>
        <w:tc>
          <w:tcPr>
            <w:tcW w:w="1816" w:type="dxa"/>
            <w:vMerge/>
            <w:vAlign w:val="center"/>
          </w:tcPr>
          <w:p w:rsidR="00271FF3" w:rsidRPr="00D3651A" w:rsidRDefault="00271FF3" w:rsidP="00822767">
            <w:pPr>
              <w:jc w:val="center"/>
              <w:rPr>
                <w:sz w:val="18"/>
                <w:szCs w:val="18"/>
              </w:rPr>
            </w:pPr>
          </w:p>
        </w:tc>
        <w:tc>
          <w:tcPr>
            <w:tcW w:w="735" w:type="dxa"/>
            <w:vMerge/>
            <w:vAlign w:val="center"/>
          </w:tcPr>
          <w:p w:rsidR="00271FF3" w:rsidRPr="00D3651A" w:rsidRDefault="00271FF3" w:rsidP="00A65C84">
            <w:pPr>
              <w:jc w:val="center"/>
              <w:rPr>
                <w:sz w:val="18"/>
                <w:szCs w:val="18"/>
              </w:rPr>
            </w:pPr>
          </w:p>
        </w:tc>
        <w:tc>
          <w:tcPr>
            <w:tcW w:w="735" w:type="dxa"/>
            <w:vMerge/>
            <w:vAlign w:val="center"/>
          </w:tcPr>
          <w:p w:rsidR="00271FF3" w:rsidRPr="00D3651A" w:rsidRDefault="00271FF3" w:rsidP="00A65C84">
            <w:pPr>
              <w:jc w:val="center"/>
              <w:rPr>
                <w:sz w:val="18"/>
                <w:szCs w:val="18"/>
              </w:rPr>
            </w:pPr>
          </w:p>
        </w:tc>
        <w:tc>
          <w:tcPr>
            <w:tcW w:w="683" w:type="dxa"/>
            <w:vMerge/>
            <w:vAlign w:val="center"/>
          </w:tcPr>
          <w:p w:rsidR="00271FF3" w:rsidRPr="00D3651A" w:rsidRDefault="00271FF3" w:rsidP="00A65C84">
            <w:pPr>
              <w:jc w:val="center"/>
              <w:rPr>
                <w:sz w:val="18"/>
                <w:szCs w:val="18"/>
              </w:rPr>
            </w:pPr>
          </w:p>
        </w:tc>
      </w:tr>
    </w:tbl>
    <w:p w:rsidR="00376B20" w:rsidRDefault="00086414" w:rsidP="00C23782">
      <w:r>
        <w:rPr>
          <w:rFonts w:hint="eastAsia"/>
        </w:rPr>
        <w:t xml:space="preserve">※　</w:t>
      </w:r>
      <w:r w:rsidR="00C509DE">
        <w:rPr>
          <w:rFonts w:hint="eastAsia"/>
        </w:rPr>
        <w:t>建設業許可を有しない者</w:t>
      </w:r>
      <w:r w:rsidR="002F4A42">
        <w:rPr>
          <w:rFonts w:hint="eastAsia"/>
        </w:rPr>
        <w:t>との下請契約</w:t>
      </w:r>
      <w:r w:rsidR="00C509DE">
        <w:rPr>
          <w:rFonts w:hint="eastAsia"/>
        </w:rPr>
        <w:t>は、報告の対象にはなりません。</w:t>
      </w:r>
      <w:r w:rsidR="00376B20">
        <w:br w:type="page"/>
      </w:r>
    </w:p>
    <w:p w:rsidR="00376B20" w:rsidRDefault="00376B20" w:rsidP="00376B20">
      <w:pPr>
        <w:wordWrap w:val="0"/>
        <w:jc w:val="right"/>
      </w:pPr>
      <w:r>
        <w:rPr>
          <w:noProof/>
        </w:rPr>
        <w:lastRenderedPageBreak/>
        <mc:AlternateContent>
          <mc:Choice Requires="wps">
            <w:drawing>
              <wp:anchor distT="0" distB="0" distL="114300" distR="114300" simplePos="0" relativeHeight="251668480" behindDoc="0" locked="0" layoutInCell="1" allowOverlap="1" wp14:anchorId="327D9EB5" wp14:editId="183E4B24">
                <wp:simplePos x="0" y="0"/>
                <wp:positionH relativeFrom="column">
                  <wp:posOffset>5532120</wp:posOffset>
                </wp:positionH>
                <wp:positionV relativeFrom="paragraph">
                  <wp:posOffset>-529590</wp:posOffset>
                </wp:positionV>
                <wp:extent cx="86487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1403985"/>
                        </a:xfrm>
                        <a:prstGeom prst="rect">
                          <a:avLst/>
                        </a:prstGeom>
                        <a:solidFill>
                          <a:srgbClr val="FFFFFF"/>
                        </a:solidFill>
                        <a:ln w="9525">
                          <a:noFill/>
                          <a:miter lim="800000"/>
                          <a:headEnd/>
                          <a:tailEnd/>
                        </a:ln>
                      </wps:spPr>
                      <wps:txbx>
                        <w:txbxContent>
                          <w:p w:rsidR="00376B20" w:rsidRDefault="00376B20" w:rsidP="00376B20">
                            <w:r>
                              <w:rPr>
                                <w:rFonts w:hint="eastAsia"/>
                              </w:rPr>
                              <w:t>（</w:t>
                            </w:r>
                            <w:r>
                              <w:rPr>
                                <w:rFonts w:hint="eastAsia"/>
                              </w:rPr>
                              <w:t>様式２</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35.6pt;margin-top:-41.7pt;width:68.1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" stroked="f">
                <v:textbox style="mso-fit-shape-to-text:t">
                  <w:txbxContent>
                    <w:p w:rsidR="00376B20" w:rsidRDefault="00376B20" w:rsidP="00376B20">
                      <w:r>
                        <w:rPr>
                          <w:rFonts w:hint="eastAsia"/>
                        </w:rPr>
                        <w:t>（</w:t>
                      </w:r>
                      <w:r>
                        <w:rPr>
                          <w:rFonts w:hint="eastAsia"/>
                        </w:rPr>
                        <w:t>様式２</w:t>
                      </w:r>
                      <w:r>
                        <w:rPr>
                          <w:rFonts w:hint="eastAsia"/>
                        </w:rPr>
                        <w:t>）</w:t>
                      </w:r>
                    </w:p>
                  </w:txbxContent>
                </v:textbox>
              </v:shape>
            </w:pict>
          </mc:Fallback>
        </mc:AlternateContent>
      </w:r>
      <w:r>
        <w:rPr>
          <w:rFonts w:hint="eastAsia"/>
        </w:rPr>
        <w:t>第　　　号</w:t>
      </w:r>
    </w:p>
    <w:p w:rsidR="00376B20" w:rsidRDefault="00376B20" w:rsidP="00376B20">
      <w:pPr>
        <w:jc w:val="right"/>
      </w:pPr>
      <w:r>
        <w:rPr>
          <w:rFonts w:hint="eastAsia"/>
        </w:rPr>
        <w:t xml:space="preserve">　年　月　日</w:t>
      </w:r>
    </w:p>
    <w:p w:rsidR="00376B20" w:rsidRDefault="00376B20" w:rsidP="00376B20"/>
    <w:p w:rsidR="00376B20" w:rsidRDefault="00376B20" w:rsidP="00376B20">
      <w:pPr>
        <w:ind w:firstLineChars="200" w:firstLine="420"/>
      </w:pPr>
      <w:r>
        <w:rPr>
          <w:rFonts w:hint="eastAsia"/>
        </w:rPr>
        <w:t xml:space="preserve">　　　　　　　　　様</w:t>
      </w:r>
    </w:p>
    <w:p w:rsidR="00376B20" w:rsidRDefault="00376B20" w:rsidP="00376B20">
      <w:pPr>
        <w:wordWrap w:val="0"/>
        <w:jc w:val="right"/>
      </w:pPr>
      <w:r w:rsidRPr="00C23782">
        <w:rPr>
          <w:rFonts w:hint="eastAsia"/>
        </w:rPr>
        <w:t xml:space="preserve">　</w:t>
      </w:r>
    </w:p>
    <w:p w:rsidR="00376B20" w:rsidRDefault="00376B20" w:rsidP="00376B20">
      <w:r>
        <w:rPr>
          <w:rFonts w:hint="eastAsia"/>
        </w:rPr>
        <w:t xml:space="preserve">　　　　　　　　　　　　　　　　　　　　　　　　　　　　　　　　　　　　静岡市長　　氏　　名</w:t>
      </w:r>
    </w:p>
    <w:p w:rsidR="00376B20" w:rsidRDefault="00376B20" w:rsidP="00376B20">
      <w:pPr>
        <w:jc w:val="right"/>
      </w:pPr>
    </w:p>
    <w:p w:rsidR="00376B20" w:rsidRDefault="00376B20" w:rsidP="00376B20">
      <w:pPr>
        <w:jc w:val="center"/>
      </w:pPr>
      <w:r w:rsidRPr="00B4524B">
        <w:rPr>
          <w:rFonts w:hint="eastAsia"/>
        </w:rPr>
        <w:t>一次下請業者の社会保険等への加入が確認できる書類の提出について</w:t>
      </w:r>
      <w:r>
        <w:rPr>
          <w:rFonts w:hint="eastAsia"/>
        </w:rPr>
        <w:t>（請求）</w:t>
      </w:r>
    </w:p>
    <w:p w:rsidR="00376B20" w:rsidRPr="00824CA0" w:rsidRDefault="00376B20" w:rsidP="00376B20">
      <w:pPr>
        <w:jc w:val="center"/>
      </w:pPr>
    </w:p>
    <w:p w:rsidR="00376B20" w:rsidRDefault="00376B20" w:rsidP="00376B20">
      <w:r>
        <w:rPr>
          <w:rFonts w:hint="eastAsia"/>
        </w:rPr>
        <w:t xml:space="preserve">　下記の工事について、貴社から提出された「施工体制台帳」及び「下請契約に係る社会保険等未加入状況報告書（様式１）」により、社会保険等に未加入の一次下請業者を確認しました。</w:t>
      </w:r>
    </w:p>
    <w:p w:rsidR="00376B20" w:rsidRDefault="00376B20" w:rsidP="00376B20">
      <w:r>
        <w:rPr>
          <w:rFonts w:hint="eastAsia"/>
        </w:rPr>
        <w:t xml:space="preserve">　つきましては、「</w:t>
      </w:r>
      <w:r w:rsidRPr="00A61D47">
        <w:rPr>
          <w:rFonts w:hint="eastAsia"/>
        </w:rPr>
        <w:t>一次下請業者の社会保険等への加入が確認できる書類の提出について</w:t>
      </w:r>
      <w:r>
        <w:rPr>
          <w:rFonts w:hint="eastAsia"/>
        </w:rPr>
        <w:t>（様式３）」に当該一次下請業者が社会保険等に加入したことが確認できる書類を添付して提出してください。</w:t>
      </w:r>
    </w:p>
    <w:p w:rsidR="00376B20" w:rsidRPr="00C573F6" w:rsidRDefault="00376B20" w:rsidP="00376B20">
      <w:pPr>
        <w:jc w:val="center"/>
      </w:pPr>
    </w:p>
    <w:p w:rsidR="00376B20" w:rsidRDefault="00376B20" w:rsidP="00376B20">
      <w:pPr>
        <w:pStyle w:val="a3"/>
      </w:pPr>
      <w:r>
        <w:rPr>
          <w:rFonts w:hint="eastAsia"/>
        </w:rPr>
        <w:t>記</w:t>
      </w:r>
    </w:p>
    <w:p w:rsidR="00376B20" w:rsidRDefault="00376B20" w:rsidP="00376B20"/>
    <w:p w:rsidR="00376B20" w:rsidRDefault="00376B20" w:rsidP="00376B20">
      <w:r>
        <w:rPr>
          <w:rFonts w:hint="eastAsia"/>
        </w:rPr>
        <w:t xml:space="preserve">１　工事名　　　</w:t>
      </w:r>
      <w:r w:rsidRPr="0030454C">
        <w:rPr>
          <w:rFonts w:hint="eastAsia"/>
          <w:u w:val="single"/>
        </w:rPr>
        <w:t xml:space="preserve">　　　　年度　　　　第　　　号　　　　　　　　　　　　　　工事</w:t>
      </w:r>
    </w:p>
    <w:p w:rsidR="00376B20" w:rsidRPr="00201A8F" w:rsidRDefault="00376B20" w:rsidP="00376B20">
      <w:pPr>
        <w:rPr>
          <w:u w:val="single"/>
        </w:rPr>
      </w:pPr>
      <w:r>
        <w:rPr>
          <w:rFonts w:hint="eastAsia"/>
        </w:rPr>
        <w:t xml:space="preserve">２　提出期限　　</w:t>
      </w:r>
      <w:r>
        <w:rPr>
          <w:rFonts w:asciiTheme="majorEastAsia" w:eastAsiaTheme="majorEastAsia" w:hAnsiTheme="majorEastAsia" w:hint="eastAsia"/>
          <w:u w:val="single"/>
        </w:rPr>
        <w:t xml:space="preserve">　　</w:t>
      </w:r>
      <w:r w:rsidRPr="0030454C">
        <w:rPr>
          <w:rFonts w:asciiTheme="majorEastAsia" w:eastAsiaTheme="majorEastAsia" w:hAnsiTheme="majorEastAsia" w:hint="eastAsia"/>
          <w:u w:val="single"/>
        </w:rPr>
        <w:t xml:space="preserve">　年　月　日</w:t>
      </w:r>
    </w:p>
    <w:p w:rsidR="00376B20" w:rsidRPr="00824CA0" w:rsidRDefault="00376B20" w:rsidP="00376B20">
      <w:r>
        <w:rPr>
          <w:rFonts w:hint="eastAsia"/>
        </w:rPr>
        <w:t>３　提出対象となる一次下請業者及び未加入の社会保険等（○印がある保険について提出してください。）</w:t>
      </w:r>
    </w:p>
    <w:tbl>
      <w:tblPr>
        <w:tblStyle w:val="a7"/>
        <w:tblW w:w="0" w:type="auto"/>
        <w:tblLook w:val="04A0" w:firstRow="1" w:lastRow="0" w:firstColumn="1" w:lastColumn="0" w:noHBand="0" w:noVBand="1"/>
      </w:tblPr>
      <w:tblGrid>
        <w:gridCol w:w="3936"/>
        <w:gridCol w:w="2002"/>
        <w:gridCol w:w="2003"/>
        <w:gridCol w:w="2003"/>
      </w:tblGrid>
      <w:tr w:rsidR="00376B20" w:rsidTr="00296FF2">
        <w:tc>
          <w:tcPr>
            <w:tcW w:w="3936" w:type="dxa"/>
            <w:vMerge w:val="restart"/>
            <w:vAlign w:val="center"/>
          </w:tcPr>
          <w:p w:rsidR="00376B20" w:rsidRDefault="00376B20" w:rsidP="00296FF2">
            <w:pPr>
              <w:jc w:val="center"/>
            </w:pPr>
            <w:r>
              <w:rPr>
                <w:rFonts w:hint="eastAsia"/>
              </w:rPr>
              <w:t>一次下請業者名</w:t>
            </w:r>
          </w:p>
        </w:tc>
        <w:tc>
          <w:tcPr>
            <w:tcW w:w="6008" w:type="dxa"/>
            <w:gridSpan w:val="3"/>
            <w:vAlign w:val="center"/>
          </w:tcPr>
          <w:p w:rsidR="00376B20" w:rsidRDefault="00376B20" w:rsidP="00296FF2">
            <w:pPr>
              <w:jc w:val="center"/>
            </w:pPr>
            <w:r>
              <w:rPr>
                <w:rFonts w:hint="eastAsia"/>
              </w:rPr>
              <w:t>未加入の社会保険等</w:t>
            </w:r>
          </w:p>
        </w:tc>
      </w:tr>
      <w:tr w:rsidR="00376B20" w:rsidTr="00296FF2">
        <w:tc>
          <w:tcPr>
            <w:tcW w:w="3936" w:type="dxa"/>
            <w:vMerge/>
          </w:tcPr>
          <w:p w:rsidR="00376B20" w:rsidRDefault="00376B20" w:rsidP="00296FF2"/>
        </w:tc>
        <w:tc>
          <w:tcPr>
            <w:tcW w:w="2002" w:type="dxa"/>
            <w:vAlign w:val="center"/>
          </w:tcPr>
          <w:p w:rsidR="00376B20" w:rsidRDefault="00376B20" w:rsidP="00296FF2">
            <w:pPr>
              <w:tabs>
                <w:tab w:val="left" w:pos="1320"/>
              </w:tabs>
              <w:jc w:val="center"/>
            </w:pPr>
            <w:r>
              <w:rPr>
                <w:rFonts w:hint="eastAsia"/>
              </w:rPr>
              <w:t>健康保険</w:t>
            </w:r>
          </w:p>
        </w:tc>
        <w:tc>
          <w:tcPr>
            <w:tcW w:w="2003" w:type="dxa"/>
            <w:vAlign w:val="center"/>
          </w:tcPr>
          <w:p w:rsidR="00376B20" w:rsidRDefault="00376B20" w:rsidP="00296FF2">
            <w:pPr>
              <w:jc w:val="center"/>
            </w:pPr>
            <w:r>
              <w:rPr>
                <w:rFonts w:hint="eastAsia"/>
              </w:rPr>
              <w:t>厚生年金保険</w:t>
            </w:r>
          </w:p>
        </w:tc>
        <w:tc>
          <w:tcPr>
            <w:tcW w:w="2003" w:type="dxa"/>
            <w:vAlign w:val="center"/>
          </w:tcPr>
          <w:p w:rsidR="00376B20" w:rsidRDefault="00376B20" w:rsidP="00296FF2">
            <w:pPr>
              <w:jc w:val="center"/>
            </w:pPr>
            <w:r>
              <w:rPr>
                <w:rFonts w:hint="eastAsia"/>
              </w:rPr>
              <w:t>雇用保険</w:t>
            </w:r>
          </w:p>
        </w:tc>
      </w:tr>
      <w:tr w:rsidR="00376B20" w:rsidTr="00296FF2">
        <w:tc>
          <w:tcPr>
            <w:tcW w:w="3936" w:type="dxa"/>
          </w:tcPr>
          <w:p w:rsidR="00376B20" w:rsidRDefault="00376B20" w:rsidP="00296FF2"/>
        </w:tc>
        <w:tc>
          <w:tcPr>
            <w:tcW w:w="2002" w:type="dxa"/>
            <w:vAlign w:val="center"/>
          </w:tcPr>
          <w:p w:rsidR="00376B20" w:rsidRDefault="00376B20" w:rsidP="00296FF2">
            <w:pPr>
              <w:jc w:val="center"/>
            </w:pPr>
          </w:p>
        </w:tc>
        <w:tc>
          <w:tcPr>
            <w:tcW w:w="2003" w:type="dxa"/>
            <w:vAlign w:val="center"/>
          </w:tcPr>
          <w:p w:rsidR="00376B20" w:rsidRDefault="00376B20" w:rsidP="00296FF2">
            <w:pPr>
              <w:jc w:val="center"/>
            </w:pPr>
          </w:p>
        </w:tc>
        <w:tc>
          <w:tcPr>
            <w:tcW w:w="2003" w:type="dxa"/>
            <w:vAlign w:val="center"/>
          </w:tcPr>
          <w:p w:rsidR="00376B20" w:rsidRDefault="00376B20" w:rsidP="00296FF2">
            <w:pPr>
              <w:jc w:val="center"/>
            </w:pPr>
          </w:p>
        </w:tc>
      </w:tr>
      <w:tr w:rsidR="00376B20" w:rsidTr="00296FF2">
        <w:tc>
          <w:tcPr>
            <w:tcW w:w="3936" w:type="dxa"/>
          </w:tcPr>
          <w:p w:rsidR="00376B20" w:rsidRDefault="00376B20" w:rsidP="00296FF2"/>
        </w:tc>
        <w:tc>
          <w:tcPr>
            <w:tcW w:w="2002" w:type="dxa"/>
            <w:vAlign w:val="center"/>
          </w:tcPr>
          <w:p w:rsidR="00376B20" w:rsidRDefault="00376B20" w:rsidP="00296FF2">
            <w:pPr>
              <w:jc w:val="center"/>
            </w:pPr>
          </w:p>
        </w:tc>
        <w:tc>
          <w:tcPr>
            <w:tcW w:w="2003" w:type="dxa"/>
            <w:vAlign w:val="center"/>
          </w:tcPr>
          <w:p w:rsidR="00376B20" w:rsidRDefault="00376B20" w:rsidP="00296FF2">
            <w:pPr>
              <w:jc w:val="center"/>
            </w:pPr>
          </w:p>
        </w:tc>
        <w:tc>
          <w:tcPr>
            <w:tcW w:w="2003" w:type="dxa"/>
            <w:vAlign w:val="center"/>
          </w:tcPr>
          <w:p w:rsidR="00376B20" w:rsidRDefault="00376B20" w:rsidP="00296FF2">
            <w:pPr>
              <w:jc w:val="center"/>
            </w:pPr>
          </w:p>
        </w:tc>
      </w:tr>
      <w:tr w:rsidR="00376B20" w:rsidTr="00296FF2">
        <w:tc>
          <w:tcPr>
            <w:tcW w:w="3936" w:type="dxa"/>
          </w:tcPr>
          <w:p w:rsidR="00376B20" w:rsidRDefault="00376B20" w:rsidP="00296FF2"/>
        </w:tc>
        <w:tc>
          <w:tcPr>
            <w:tcW w:w="2002" w:type="dxa"/>
            <w:vAlign w:val="center"/>
          </w:tcPr>
          <w:p w:rsidR="00376B20" w:rsidRDefault="00376B20" w:rsidP="00296FF2">
            <w:pPr>
              <w:jc w:val="center"/>
            </w:pPr>
          </w:p>
        </w:tc>
        <w:tc>
          <w:tcPr>
            <w:tcW w:w="2003" w:type="dxa"/>
            <w:vAlign w:val="center"/>
          </w:tcPr>
          <w:p w:rsidR="00376B20" w:rsidRDefault="00376B20" w:rsidP="00296FF2">
            <w:pPr>
              <w:jc w:val="center"/>
            </w:pPr>
          </w:p>
        </w:tc>
        <w:tc>
          <w:tcPr>
            <w:tcW w:w="2003" w:type="dxa"/>
            <w:vAlign w:val="center"/>
          </w:tcPr>
          <w:p w:rsidR="00376B20" w:rsidRDefault="00376B20" w:rsidP="00296FF2">
            <w:pPr>
              <w:jc w:val="center"/>
            </w:pPr>
          </w:p>
        </w:tc>
      </w:tr>
    </w:tbl>
    <w:p w:rsidR="00376B20" w:rsidRDefault="00376B20" w:rsidP="00376B20"/>
    <w:p w:rsidR="00376B20" w:rsidRDefault="00376B20" w:rsidP="00376B20">
      <w:r>
        <w:rPr>
          <w:rFonts w:hint="eastAsia"/>
        </w:rPr>
        <w:t>４　社会保険等に加入したことが確認できる書類</w:t>
      </w:r>
    </w:p>
    <w:p w:rsidR="00376B20" w:rsidRDefault="00376B20" w:rsidP="00376B20">
      <w:r>
        <w:rPr>
          <w:rFonts w:hint="eastAsia"/>
        </w:rPr>
        <w:t>（１）健康保険又は構成人金保険については、以下のいずれかの書類の写し</w:t>
      </w:r>
    </w:p>
    <w:p w:rsidR="00376B20" w:rsidRDefault="00376B20" w:rsidP="00376B20">
      <w:r>
        <w:rPr>
          <w:rFonts w:hint="eastAsia"/>
        </w:rPr>
        <w:t xml:space="preserve">　　・「領収証書」（参考資料①）</w:t>
      </w:r>
    </w:p>
    <w:p w:rsidR="00376B20" w:rsidRDefault="00376B20" w:rsidP="00376B20">
      <w:r>
        <w:rPr>
          <w:rFonts w:hint="eastAsia"/>
        </w:rPr>
        <w:t xml:space="preserve">　　・「社会保険料納入証明（申請）書」（参考資料②）</w:t>
      </w:r>
    </w:p>
    <w:p w:rsidR="00376B20" w:rsidRDefault="00376B20" w:rsidP="00376B20">
      <w:r>
        <w:rPr>
          <w:rFonts w:hint="eastAsia"/>
        </w:rPr>
        <w:t xml:space="preserve">　　・「資格取得確認および標準報酬決定通知書」（参考資料③）</w:t>
      </w:r>
    </w:p>
    <w:p w:rsidR="00376B20" w:rsidRDefault="00376B20" w:rsidP="00376B20">
      <w:r>
        <w:rPr>
          <w:rFonts w:hint="eastAsia"/>
        </w:rPr>
        <w:t>（２）雇用保険については、以下のいずれかの書類の写し</w:t>
      </w:r>
    </w:p>
    <w:p w:rsidR="00376B20" w:rsidRDefault="00376B20" w:rsidP="00376B20">
      <w:r>
        <w:rPr>
          <w:rFonts w:hint="eastAsia"/>
        </w:rPr>
        <w:t xml:space="preserve">　　・「領収済通知書」（参考資料④－１）及び「労働保険概算・確定保険料申告書」（参考資料④－２）</w:t>
      </w:r>
    </w:p>
    <w:p w:rsidR="00376B20" w:rsidRDefault="00376B20" w:rsidP="00376B20">
      <w:r>
        <w:rPr>
          <w:rFonts w:hint="eastAsia"/>
        </w:rPr>
        <w:t xml:space="preserve">　　（参考資料④－１と④－２はセットで提出してください。）</w:t>
      </w:r>
    </w:p>
    <w:p w:rsidR="00376B20" w:rsidRDefault="00376B20" w:rsidP="00376B20">
      <w:pPr>
        <w:ind w:firstLineChars="200" w:firstLine="420"/>
      </w:pPr>
      <w:r>
        <w:rPr>
          <w:rFonts w:hint="eastAsia"/>
        </w:rPr>
        <w:t>・「雇用保険被保険者資格取得等通知書（事業主通知用）」（参考資料⑤）</w:t>
      </w:r>
    </w:p>
    <w:p w:rsidR="00376B20" w:rsidRPr="00437F3C" w:rsidRDefault="00376B20" w:rsidP="00376B20">
      <w:pPr>
        <w:ind w:firstLineChars="100" w:firstLine="210"/>
      </w:pPr>
      <w:r>
        <w:rPr>
          <w:rFonts w:hint="eastAsia"/>
        </w:rPr>
        <w:t>※（１）（２）について、上記以外の書類を提出する場合には、別途協議するものとします。</w:t>
      </w:r>
    </w:p>
    <w:p w:rsidR="00376B20" w:rsidRPr="00437F3C" w:rsidRDefault="00376B20" w:rsidP="00376B20"/>
    <w:p w:rsidR="00376B20" w:rsidRDefault="00376B20" w:rsidP="00376B20">
      <w:r>
        <w:rPr>
          <w:rFonts w:hint="eastAsia"/>
        </w:rPr>
        <w:t>５　その他</w:t>
      </w:r>
    </w:p>
    <w:p w:rsidR="00376B20" w:rsidRPr="00C573F6" w:rsidRDefault="00376B20" w:rsidP="00376B20">
      <w:pPr>
        <w:rPr>
          <w:rFonts w:asciiTheme="majorEastAsia" w:eastAsiaTheme="majorEastAsia" w:hAnsiTheme="majorEastAsia"/>
          <w:u w:val="single"/>
        </w:rPr>
      </w:pPr>
      <w:r>
        <w:rPr>
          <w:noProof/>
        </w:rPr>
        <mc:AlternateContent>
          <mc:Choice Requires="wps">
            <w:drawing>
              <wp:anchor distT="0" distB="0" distL="114300" distR="114300" simplePos="0" relativeHeight="251659264" behindDoc="0" locked="0" layoutInCell="1" allowOverlap="1" wp14:anchorId="01329A67" wp14:editId="0D5A1CFD">
                <wp:simplePos x="0" y="0"/>
                <wp:positionH relativeFrom="column">
                  <wp:posOffset>4316730</wp:posOffset>
                </wp:positionH>
                <wp:positionV relativeFrom="paragraph">
                  <wp:posOffset>348615</wp:posOffset>
                </wp:positionV>
                <wp:extent cx="18764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3985"/>
                        </a:xfrm>
                        <a:prstGeom prst="rect">
                          <a:avLst/>
                        </a:prstGeom>
                        <a:solidFill>
                          <a:srgbClr val="FFFFFF"/>
                        </a:solidFill>
                        <a:ln w="9525">
                          <a:solidFill>
                            <a:srgbClr val="000000"/>
                          </a:solidFill>
                          <a:miter lim="800000"/>
                          <a:headEnd/>
                          <a:tailEnd/>
                        </a:ln>
                      </wps:spPr>
                      <wps:txbx>
                        <w:txbxContent>
                          <w:p w:rsidR="00376B20" w:rsidRDefault="00376B20" w:rsidP="00376B20">
                            <w:r>
                              <w:rPr>
                                <w:rFonts w:hint="eastAsia"/>
                              </w:rPr>
                              <w:t>静岡市財政局財政部</w:t>
                            </w:r>
                          </w:p>
                          <w:p w:rsidR="00376B20" w:rsidRDefault="00376B20" w:rsidP="00376B20">
                            <w:r>
                              <w:rPr>
                                <w:rFonts w:hint="eastAsia"/>
                              </w:rPr>
                              <w:t>契約課　企画係</w:t>
                            </w:r>
                          </w:p>
                          <w:p w:rsidR="00376B20" w:rsidRDefault="00376B20" w:rsidP="00376B20">
                            <w:r>
                              <w:rPr>
                                <w:rFonts w:hint="eastAsia"/>
                              </w:rPr>
                              <w:t>電話：</w:t>
                            </w:r>
                            <w:r>
                              <w:rPr>
                                <w:rFonts w:hint="eastAsia"/>
                              </w:rPr>
                              <w:t>054-221-1346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39.9pt;margin-top:27.45pt;width:14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">
                <v:textbox style="mso-fit-shape-to-text:t">
                  <w:txbxContent>
                    <w:p w:rsidR="00376B20" w:rsidRDefault="00376B20" w:rsidP="00376B20">
                      <w:r>
                        <w:rPr>
                          <w:rFonts w:hint="eastAsia"/>
                        </w:rPr>
                        <w:t>静岡市財政局財政部</w:t>
                      </w:r>
                    </w:p>
                    <w:p w:rsidR="00376B20" w:rsidRDefault="00376B20" w:rsidP="00376B20">
                      <w:r>
                        <w:rPr>
                          <w:rFonts w:hint="eastAsia"/>
                        </w:rPr>
                        <w:t>契約課　企画係</w:t>
                      </w:r>
                    </w:p>
                    <w:p w:rsidR="00376B20" w:rsidRDefault="00376B20" w:rsidP="00376B20">
                      <w:r>
                        <w:rPr>
                          <w:rFonts w:hint="eastAsia"/>
                        </w:rPr>
                        <w:t>電話：</w:t>
                      </w:r>
                      <w:r>
                        <w:rPr>
                          <w:rFonts w:hint="eastAsia"/>
                        </w:rPr>
                        <w:t>054-221-1346</w:t>
                      </w:r>
                    </w:p>
                  </w:txbxContent>
                </v:textbox>
              </v:shape>
            </w:pict>
          </mc:Fallback>
        </mc:AlternateContent>
      </w:r>
      <w:r>
        <w:rPr>
          <w:rFonts w:hint="eastAsia"/>
        </w:rPr>
        <w:t xml:space="preserve">　</w:t>
      </w:r>
      <w:r w:rsidRPr="00C573F6">
        <w:rPr>
          <w:rFonts w:asciiTheme="majorEastAsia" w:eastAsiaTheme="majorEastAsia" w:hAnsiTheme="majorEastAsia" w:hint="eastAsia"/>
          <w:u w:val="single"/>
        </w:rPr>
        <w:t xml:space="preserve">　提出期限までに書類の提出がない場合には、入札参加停止</w:t>
      </w:r>
      <w:r>
        <w:rPr>
          <w:rFonts w:asciiTheme="majorEastAsia" w:eastAsiaTheme="majorEastAsia" w:hAnsiTheme="majorEastAsia" w:hint="eastAsia"/>
          <w:u w:val="single"/>
        </w:rPr>
        <w:t>措置</w:t>
      </w:r>
      <w:r w:rsidRPr="00C573F6">
        <w:rPr>
          <w:rFonts w:asciiTheme="majorEastAsia" w:eastAsiaTheme="majorEastAsia" w:hAnsiTheme="majorEastAsia" w:hint="eastAsia"/>
          <w:u w:val="single"/>
        </w:rPr>
        <w:t>及び工事成績評定の減点を</w:t>
      </w:r>
      <w:r>
        <w:rPr>
          <w:rFonts w:asciiTheme="majorEastAsia" w:eastAsiaTheme="majorEastAsia" w:hAnsiTheme="majorEastAsia" w:hint="eastAsia"/>
          <w:u w:val="single"/>
        </w:rPr>
        <w:t>行います</w:t>
      </w:r>
      <w:r w:rsidRPr="00C573F6">
        <w:rPr>
          <w:rFonts w:asciiTheme="majorEastAsia" w:eastAsiaTheme="majorEastAsia" w:hAnsiTheme="majorEastAsia" w:hint="eastAsia"/>
          <w:u w:val="single"/>
        </w:rPr>
        <w:t>。</w:t>
      </w:r>
    </w:p>
    <w:p w:rsidR="00376B20" w:rsidRDefault="00376B20" w:rsidP="00C23782">
      <w:r>
        <w:br w:type="page"/>
      </w:r>
    </w:p>
    <w:p w:rsidR="00376B20" w:rsidRDefault="00376B20" w:rsidP="00376B20">
      <w:pPr>
        <w:jc w:val="right"/>
      </w:pPr>
      <w:r>
        <w:rPr>
          <w:noProof/>
        </w:rPr>
        <w:lastRenderedPageBreak/>
        <mc:AlternateContent>
          <mc:Choice Requires="wps">
            <w:drawing>
              <wp:anchor distT="0" distB="0" distL="114300" distR="114300" simplePos="0" relativeHeight="251670528" behindDoc="0" locked="0" layoutInCell="1" allowOverlap="1" wp14:anchorId="670AEE33" wp14:editId="29610514">
                <wp:simplePos x="0" y="0"/>
                <wp:positionH relativeFrom="column">
                  <wp:posOffset>5600700</wp:posOffset>
                </wp:positionH>
                <wp:positionV relativeFrom="paragraph">
                  <wp:posOffset>-525780</wp:posOffset>
                </wp:positionV>
                <wp:extent cx="86487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1403985"/>
                        </a:xfrm>
                        <a:prstGeom prst="rect">
                          <a:avLst/>
                        </a:prstGeom>
                        <a:solidFill>
                          <a:srgbClr val="FFFFFF"/>
                        </a:solidFill>
                        <a:ln w="9525">
                          <a:noFill/>
                          <a:miter lim="800000"/>
                          <a:headEnd/>
                          <a:tailEnd/>
                        </a:ln>
                      </wps:spPr>
                      <wps:txbx>
                        <w:txbxContent>
                          <w:p w:rsidR="00376B20" w:rsidRDefault="00376B20" w:rsidP="00376B20">
                            <w:r>
                              <w:rPr>
                                <w:rFonts w:hint="eastAsia"/>
                              </w:rPr>
                              <w:t>（</w:t>
                            </w:r>
                            <w:r>
                              <w:rPr>
                                <w:rFonts w:hint="eastAsia"/>
                              </w:rPr>
                              <w:t>様式３</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41pt;margin-top:-41.4pt;width:68.1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" stroked="f">
                <v:textbox style="mso-fit-shape-to-text:t">
                  <w:txbxContent>
                    <w:p w:rsidR="00376B20" w:rsidRDefault="00376B20" w:rsidP="00376B20">
                      <w:r>
                        <w:rPr>
                          <w:rFonts w:hint="eastAsia"/>
                        </w:rPr>
                        <w:t>（</w:t>
                      </w:r>
                      <w:r>
                        <w:rPr>
                          <w:rFonts w:hint="eastAsia"/>
                        </w:rPr>
                        <w:t>様式３</w:t>
                      </w:r>
                      <w:r>
                        <w:rPr>
                          <w:rFonts w:hint="eastAsia"/>
                        </w:rPr>
                        <w:t>）</w:t>
                      </w:r>
                    </w:p>
                  </w:txbxContent>
                </v:textbox>
              </v:shape>
            </w:pict>
          </mc:Fallback>
        </mc:AlternateContent>
      </w:r>
      <w:r>
        <w:rPr>
          <w:rFonts w:hint="eastAsia"/>
        </w:rPr>
        <w:t xml:space="preserve">　年　月　日</w:t>
      </w:r>
    </w:p>
    <w:p w:rsidR="00376B20" w:rsidRDefault="00376B20" w:rsidP="00376B20"/>
    <w:p w:rsidR="00376B20" w:rsidRDefault="00376B20" w:rsidP="00376B20">
      <w:pPr>
        <w:jc w:val="left"/>
      </w:pPr>
      <w:r>
        <w:rPr>
          <w:rFonts w:hint="eastAsia"/>
        </w:rPr>
        <w:t>（宛先）静　岡　市　長</w:t>
      </w:r>
    </w:p>
    <w:p w:rsidR="00376B20" w:rsidRDefault="00376B20" w:rsidP="00376B20">
      <w:pPr>
        <w:ind w:firstLineChars="400" w:firstLine="840"/>
        <w:jc w:val="left"/>
      </w:pPr>
    </w:p>
    <w:p w:rsidR="00376B20" w:rsidRDefault="00376B20" w:rsidP="00376B20">
      <w:pPr>
        <w:jc w:val="left"/>
      </w:pPr>
    </w:p>
    <w:p w:rsidR="00376B20" w:rsidRDefault="00376B20" w:rsidP="00376B20">
      <w:pPr>
        <w:wordWrap w:val="0"/>
        <w:jc w:val="right"/>
      </w:pPr>
      <w:r>
        <w:rPr>
          <w:rFonts w:hint="eastAsia"/>
        </w:rPr>
        <w:t xml:space="preserve">住所　　　　　　　　　　　　</w:t>
      </w:r>
    </w:p>
    <w:p w:rsidR="00376B20" w:rsidRDefault="00376B20" w:rsidP="00376B20">
      <w:pPr>
        <w:wordWrap w:val="0"/>
        <w:jc w:val="right"/>
      </w:pPr>
      <w:r>
        <w:rPr>
          <w:rFonts w:hint="eastAsia"/>
        </w:rPr>
        <w:t xml:space="preserve">　名称　　　　　　　　　　　　</w:t>
      </w:r>
    </w:p>
    <w:p w:rsidR="00376B20" w:rsidRDefault="00376B20" w:rsidP="00376B20">
      <w:pPr>
        <w:wordWrap w:val="0"/>
        <w:jc w:val="right"/>
      </w:pPr>
      <w:r>
        <w:rPr>
          <w:rFonts w:hint="eastAsia"/>
        </w:rPr>
        <w:t xml:space="preserve">氏名　　　　　　　　　　　　</w:t>
      </w:r>
    </w:p>
    <w:p w:rsidR="00376B20" w:rsidRDefault="00376B20" w:rsidP="00376B20">
      <w:pPr>
        <w:jc w:val="center"/>
      </w:pPr>
    </w:p>
    <w:p w:rsidR="00376B20" w:rsidRDefault="00376B20" w:rsidP="00376B20">
      <w:pPr>
        <w:jc w:val="center"/>
      </w:pPr>
    </w:p>
    <w:p w:rsidR="00376B20" w:rsidRDefault="00376B20" w:rsidP="00376B20">
      <w:pPr>
        <w:jc w:val="center"/>
      </w:pPr>
      <w:r>
        <w:rPr>
          <w:rFonts w:hint="eastAsia"/>
        </w:rPr>
        <w:t>一次下請業者の社会保険等への加入が確認できる書類の提出について（提出）</w:t>
      </w:r>
    </w:p>
    <w:p w:rsidR="00376B20" w:rsidRDefault="00376B20" w:rsidP="00376B20">
      <w:pPr>
        <w:jc w:val="center"/>
      </w:pPr>
    </w:p>
    <w:p w:rsidR="00376B20" w:rsidRDefault="00376B20" w:rsidP="00376B20">
      <w:r>
        <w:rPr>
          <w:rFonts w:hint="eastAsia"/>
        </w:rPr>
        <w:t xml:space="preserve">　　　　年　月　日付けで請求がありました書類について、下記のとおり提出します。</w:t>
      </w:r>
    </w:p>
    <w:p w:rsidR="00376B20" w:rsidRPr="00C573F6" w:rsidRDefault="00376B20" w:rsidP="00376B20">
      <w:pPr>
        <w:jc w:val="center"/>
      </w:pPr>
    </w:p>
    <w:p w:rsidR="00376B20" w:rsidRDefault="00376B20" w:rsidP="00376B20">
      <w:pPr>
        <w:pStyle w:val="a3"/>
      </w:pPr>
      <w:r>
        <w:rPr>
          <w:rFonts w:hint="eastAsia"/>
        </w:rPr>
        <w:t>記</w:t>
      </w:r>
    </w:p>
    <w:p w:rsidR="00376B20" w:rsidRDefault="00376B20" w:rsidP="00376B20"/>
    <w:p w:rsidR="00376B20" w:rsidRDefault="00376B20" w:rsidP="00376B20">
      <w:r>
        <w:rPr>
          <w:rFonts w:hint="eastAsia"/>
        </w:rPr>
        <w:t xml:space="preserve">１　工事名　　</w:t>
      </w:r>
      <w:r w:rsidRPr="005E55CC">
        <w:rPr>
          <w:rFonts w:hint="eastAsia"/>
          <w:u w:val="single"/>
        </w:rPr>
        <w:t xml:space="preserve">　　　　年度　　　　第　　　号　　　　　　　　　　　　　　工事</w:t>
      </w:r>
    </w:p>
    <w:p w:rsidR="00376B20" w:rsidRDefault="00376B20" w:rsidP="00376B20">
      <w:r>
        <w:rPr>
          <w:rFonts w:hint="eastAsia"/>
        </w:rPr>
        <w:t>２　対象の一次下請業者及び加入した社会保険等（加入した社会保険等の欄に○印を記入）</w:t>
      </w:r>
    </w:p>
    <w:tbl>
      <w:tblPr>
        <w:tblStyle w:val="a7"/>
        <w:tblW w:w="0" w:type="auto"/>
        <w:tblLook w:val="04A0" w:firstRow="1" w:lastRow="0" w:firstColumn="1" w:lastColumn="0" w:noHBand="0" w:noVBand="1"/>
      </w:tblPr>
      <w:tblGrid>
        <w:gridCol w:w="3936"/>
        <w:gridCol w:w="2002"/>
        <w:gridCol w:w="2003"/>
        <w:gridCol w:w="2003"/>
      </w:tblGrid>
      <w:tr w:rsidR="00376B20" w:rsidTr="00296FF2">
        <w:tc>
          <w:tcPr>
            <w:tcW w:w="3936" w:type="dxa"/>
            <w:vMerge w:val="restart"/>
            <w:vAlign w:val="center"/>
          </w:tcPr>
          <w:p w:rsidR="00376B20" w:rsidRDefault="00376B20" w:rsidP="00296FF2">
            <w:pPr>
              <w:jc w:val="center"/>
            </w:pPr>
            <w:r>
              <w:rPr>
                <w:rFonts w:hint="eastAsia"/>
              </w:rPr>
              <w:t>一次下請業者名</w:t>
            </w:r>
          </w:p>
        </w:tc>
        <w:tc>
          <w:tcPr>
            <w:tcW w:w="6008" w:type="dxa"/>
            <w:gridSpan w:val="3"/>
            <w:vAlign w:val="center"/>
          </w:tcPr>
          <w:p w:rsidR="00376B20" w:rsidRDefault="00376B20" w:rsidP="00296FF2">
            <w:pPr>
              <w:jc w:val="center"/>
            </w:pPr>
            <w:r>
              <w:rPr>
                <w:rFonts w:hint="eastAsia"/>
              </w:rPr>
              <w:t>加入した社会保険等</w:t>
            </w:r>
          </w:p>
        </w:tc>
      </w:tr>
      <w:tr w:rsidR="00376B20" w:rsidTr="00296FF2">
        <w:tc>
          <w:tcPr>
            <w:tcW w:w="3936" w:type="dxa"/>
            <w:vMerge/>
          </w:tcPr>
          <w:p w:rsidR="00376B20" w:rsidRDefault="00376B20" w:rsidP="00296FF2"/>
        </w:tc>
        <w:tc>
          <w:tcPr>
            <w:tcW w:w="2002" w:type="dxa"/>
            <w:vAlign w:val="center"/>
          </w:tcPr>
          <w:p w:rsidR="00376B20" w:rsidRDefault="00376B20" w:rsidP="00296FF2">
            <w:pPr>
              <w:tabs>
                <w:tab w:val="left" w:pos="1320"/>
              </w:tabs>
              <w:jc w:val="center"/>
            </w:pPr>
            <w:r>
              <w:rPr>
                <w:rFonts w:hint="eastAsia"/>
              </w:rPr>
              <w:t>健康保険</w:t>
            </w:r>
          </w:p>
        </w:tc>
        <w:tc>
          <w:tcPr>
            <w:tcW w:w="2003" w:type="dxa"/>
            <w:vAlign w:val="center"/>
          </w:tcPr>
          <w:p w:rsidR="00376B20" w:rsidRDefault="00376B20" w:rsidP="00296FF2">
            <w:pPr>
              <w:jc w:val="center"/>
            </w:pPr>
            <w:r>
              <w:rPr>
                <w:rFonts w:hint="eastAsia"/>
              </w:rPr>
              <w:t>厚生年金保険</w:t>
            </w:r>
          </w:p>
        </w:tc>
        <w:tc>
          <w:tcPr>
            <w:tcW w:w="2003" w:type="dxa"/>
            <w:vAlign w:val="center"/>
          </w:tcPr>
          <w:p w:rsidR="00376B20" w:rsidRDefault="00376B20" w:rsidP="00296FF2">
            <w:pPr>
              <w:jc w:val="center"/>
            </w:pPr>
            <w:r>
              <w:rPr>
                <w:rFonts w:hint="eastAsia"/>
              </w:rPr>
              <w:t>雇用保険</w:t>
            </w:r>
          </w:p>
        </w:tc>
      </w:tr>
      <w:tr w:rsidR="00376B20" w:rsidTr="00296FF2">
        <w:tc>
          <w:tcPr>
            <w:tcW w:w="3936" w:type="dxa"/>
          </w:tcPr>
          <w:p w:rsidR="00376B20" w:rsidRDefault="00376B20" w:rsidP="00296FF2"/>
        </w:tc>
        <w:tc>
          <w:tcPr>
            <w:tcW w:w="2002" w:type="dxa"/>
            <w:vAlign w:val="center"/>
          </w:tcPr>
          <w:p w:rsidR="00376B20" w:rsidRDefault="00376B20" w:rsidP="00296FF2">
            <w:pPr>
              <w:jc w:val="center"/>
            </w:pPr>
          </w:p>
        </w:tc>
        <w:tc>
          <w:tcPr>
            <w:tcW w:w="2003" w:type="dxa"/>
            <w:vAlign w:val="center"/>
          </w:tcPr>
          <w:p w:rsidR="00376B20" w:rsidRDefault="00376B20" w:rsidP="00296FF2">
            <w:pPr>
              <w:jc w:val="center"/>
            </w:pPr>
          </w:p>
        </w:tc>
        <w:tc>
          <w:tcPr>
            <w:tcW w:w="2003" w:type="dxa"/>
            <w:vAlign w:val="center"/>
          </w:tcPr>
          <w:p w:rsidR="00376B20" w:rsidRDefault="00376B20" w:rsidP="00296FF2">
            <w:pPr>
              <w:jc w:val="center"/>
            </w:pPr>
          </w:p>
        </w:tc>
      </w:tr>
      <w:tr w:rsidR="00376B20" w:rsidTr="00296FF2">
        <w:tc>
          <w:tcPr>
            <w:tcW w:w="3936" w:type="dxa"/>
          </w:tcPr>
          <w:p w:rsidR="00376B20" w:rsidRDefault="00376B20" w:rsidP="00296FF2"/>
        </w:tc>
        <w:tc>
          <w:tcPr>
            <w:tcW w:w="2002" w:type="dxa"/>
            <w:vAlign w:val="center"/>
          </w:tcPr>
          <w:p w:rsidR="00376B20" w:rsidRDefault="00376B20" w:rsidP="00296FF2">
            <w:pPr>
              <w:jc w:val="center"/>
            </w:pPr>
          </w:p>
        </w:tc>
        <w:tc>
          <w:tcPr>
            <w:tcW w:w="2003" w:type="dxa"/>
            <w:vAlign w:val="center"/>
          </w:tcPr>
          <w:p w:rsidR="00376B20" w:rsidRDefault="00376B20" w:rsidP="00296FF2">
            <w:pPr>
              <w:jc w:val="center"/>
            </w:pPr>
          </w:p>
        </w:tc>
        <w:tc>
          <w:tcPr>
            <w:tcW w:w="2003" w:type="dxa"/>
            <w:vAlign w:val="center"/>
          </w:tcPr>
          <w:p w:rsidR="00376B20" w:rsidRDefault="00376B20" w:rsidP="00296FF2">
            <w:pPr>
              <w:jc w:val="center"/>
            </w:pPr>
          </w:p>
        </w:tc>
      </w:tr>
      <w:tr w:rsidR="00376B20" w:rsidTr="00296FF2">
        <w:tc>
          <w:tcPr>
            <w:tcW w:w="3936" w:type="dxa"/>
          </w:tcPr>
          <w:p w:rsidR="00376B20" w:rsidRDefault="00376B20" w:rsidP="00296FF2"/>
        </w:tc>
        <w:tc>
          <w:tcPr>
            <w:tcW w:w="2002" w:type="dxa"/>
            <w:vAlign w:val="center"/>
          </w:tcPr>
          <w:p w:rsidR="00376B20" w:rsidRDefault="00376B20" w:rsidP="00296FF2">
            <w:pPr>
              <w:jc w:val="center"/>
            </w:pPr>
          </w:p>
        </w:tc>
        <w:tc>
          <w:tcPr>
            <w:tcW w:w="2003" w:type="dxa"/>
            <w:vAlign w:val="center"/>
          </w:tcPr>
          <w:p w:rsidR="00376B20" w:rsidRDefault="00376B20" w:rsidP="00296FF2">
            <w:pPr>
              <w:jc w:val="center"/>
            </w:pPr>
          </w:p>
        </w:tc>
        <w:tc>
          <w:tcPr>
            <w:tcW w:w="2003" w:type="dxa"/>
            <w:vAlign w:val="center"/>
          </w:tcPr>
          <w:p w:rsidR="00376B20" w:rsidRDefault="00376B20" w:rsidP="00296FF2">
            <w:pPr>
              <w:jc w:val="center"/>
            </w:pPr>
          </w:p>
        </w:tc>
      </w:tr>
    </w:tbl>
    <w:p w:rsidR="00376B20" w:rsidRDefault="00376B20" w:rsidP="00376B20"/>
    <w:p w:rsidR="00376B20" w:rsidRDefault="00376B20" w:rsidP="00376B20">
      <w:r>
        <w:rPr>
          <w:rFonts w:hint="eastAsia"/>
        </w:rPr>
        <w:t>３　社会保険等への加入を確認できる書類の写し</w:t>
      </w:r>
    </w:p>
    <w:p w:rsidR="00376B20" w:rsidRPr="00C573F6" w:rsidRDefault="00376B20" w:rsidP="00376B20">
      <w:pPr>
        <w:rPr>
          <w:rFonts w:asciiTheme="majorEastAsia" w:eastAsiaTheme="majorEastAsia" w:hAnsiTheme="majorEastAsia"/>
          <w:u w:val="single"/>
        </w:rPr>
      </w:pPr>
      <w:r>
        <w:rPr>
          <w:rFonts w:hint="eastAsia"/>
        </w:rPr>
        <w:t xml:space="preserve">　　別添のとおり</w:t>
      </w:r>
    </w:p>
    <w:p w:rsidR="00376B20" w:rsidRDefault="00376B20" w:rsidP="00C23782">
      <w:r>
        <w:br w:type="page"/>
      </w:r>
    </w:p>
    <w:p w:rsidR="00376B20" w:rsidRDefault="00376B20" w:rsidP="00376B20">
      <w:pPr>
        <w:jc w:val="right"/>
      </w:pPr>
      <w:r>
        <w:rPr>
          <w:noProof/>
        </w:rPr>
        <w:lastRenderedPageBreak/>
        <mc:AlternateContent>
          <mc:Choice Requires="wps">
            <w:drawing>
              <wp:anchor distT="0" distB="0" distL="114300" distR="114300" simplePos="0" relativeHeight="251672576" behindDoc="0" locked="0" layoutInCell="1" allowOverlap="1" wp14:anchorId="6A008994" wp14:editId="31AAEC73">
                <wp:simplePos x="0" y="0"/>
                <wp:positionH relativeFrom="column">
                  <wp:posOffset>5535930</wp:posOffset>
                </wp:positionH>
                <wp:positionV relativeFrom="paragraph">
                  <wp:posOffset>-525780</wp:posOffset>
                </wp:positionV>
                <wp:extent cx="86487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1403985"/>
                        </a:xfrm>
                        <a:prstGeom prst="rect">
                          <a:avLst/>
                        </a:prstGeom>
                        <a:solidFill>
                          <a:srgbClr val="FFFFFF"/>
                        </a:solidFill>
                        <a:ln w="9525">
                          <a:noFill/>
                          <a:miter lim="800000"/>
                          <a:headEnd/>
                          <a:tailEnd/>
                        </a:ln>
                      </wps:spPr>
                      <wps:txbx>
                        <w:txbxContent>
                          <w:p w:rsidR="00376B20" w:rsidRDefault="00376B20" w:rsidP="00376B20">
                            <w:r>
                              <w:rPr>
                                <w:rFonts w:hint="eastAsia"/>
                              </w:rPr>
                              <w:t>（</w:t>
                            </w:r>
                            <w:r>
                              <w:rPr>
                                <w:rFonts w:hint="eastAsia"/>
                              </w:rPr>
                              <w:t>様式</w:t>
                            </w:r>
                            <w:r>
                              <w:rPr>
                                <w:rFonts w:hint="eastAsia"/>
                              </w:rPr>
                              <w:t>４</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35.9pt;margin-top:-41.4pt;width:68.1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" stroked="f">
                <v:textbox style="mso-fit-shape-to-text:t">
                  <w:txbxContent>
                    <w:p w:rsidR="00376B20" w:rsidRDefault="00376B20" w:rsidP="00376B20">
                      <w:r>
                        <w:rPr>
                          <w:rFonts w:hint="eastAsia"/>
                        </w:rPr>
                        <w:t>（</w:t>
                      </w:r>
                      <w:r>
                        <w:rPr>
                          <w:rFonts w:hint="eastAsia"/>
                        </w:rPr>
                        <w:t>様式</w:t>
                      </w:r>
                      <w:r>
                        <w:rPr>
                          <w:rFonts w:hint="eastAsia"/>
                        </w:rPr>
                        <w:t>４</w:t>
                      </w:r>
                      <w:r>
                        <w:rPr>
                          <w:rFonts w:hint="eastAsia"/>
                        </w:rPr>
                        <w:t>）</w:t>
                      </w:r>
                    </w:p>
                  </w:txbxContent>
                </v:textbox>
              </v:shape>
            </w:pict>
          </mc:Fallback>
        </mc:AlternateContent>
      </w:r>
      <w:r>
        <w:rPr>
          <w:rFonts w:hint="eastAsia"/>
        </w:rPr>
        <w:t xml:space="preserve">　年　月　日</w:t>
      </w:r>
    </w:p>
    <w:p w:rsidR="00376B20" w:rsidRDefault="00376B20" w:rsidP="00376B20"/>
    <w:p w:rsidR="00376B20" w:rsidRDefault="00376B20" w:rsidP="00376B20">
      <w:pPr>
        <w:jc w:val="left"/>
      </w:pPr>
      <w:r>
        <w:rPr>
          <w:rFonts w:hint="eastAsia"/>
        </w:rPr>
        <w:t>（宛先）静　岡　市　長</w:t>
      </w:r>
    </w:p>
    <w:p w:rsidR="00376B20" w:rsidRDefault="00376B20" w:rsidP="00376B20">
      <w:pPr>
        <w:ind w:firstLineChars="400" w:firstLine="840"/>
        <w:jc w:val="left"/>
      </w:pPr>
    </w:p>
    <w:p w:rsidR="00376B20" w:rsidRDefault="00376B20" w:rsidP="00376B20">
      <w:pPr>
        <w:jc w:val="left"/>
      </w:pPr>
    </w:p>
    <w:p w:rsidR="00376B20" w:rsidRDefault="00376B20" w:rsidP="00376B20">
      <w:pPr>
        <w:wordWrap w:val="0"/>
        <w:jc w:val="right"/>
      </w:pPr>
      <w:r>
        <w:rPr>
          <w:rFonts w:hint="eastAsia"/>
        </w:rPr>
        <w:t xml:space="preserve">住所　　　　　　　　　　　　</w:t>
      </w:r>
    </w:p>
    <w:p w:rsidR="00376B20" w:rsidRDefault="00376B20" w:rsidP="00376B20">
      <w:pPr>
        <w:wordWrap w:val="0"/>
        <w:jc w:val="right"/>
      </w:pPr>
      <w:r>
        <w:rPr>
          <w:rFonts w:hint="eastAsia"/>
        </w:rPr>
        <w:t xml:space="preserve">　名称　　　　　　　　　　　　</w:t>
      </w:r>
    </w:p>
    <w:p w:rsidR="00376B20" w:rsidRDefault="00376B20" w:rsidP="00376B20">
      <w:pPr>
        <w:wordWrap w:val="0"/>
        <w:jc w:val="right"/>
      </w:pPr>
      <w:r>
        <w:rPr>
          <w:rFonts w:hint="eastAsia"/>
        </w:rPr>
        <w:t xml:space="preserve">氏名　　　　　　　　　　　　</w:t>
      </w:r>
    </w:p>
    <w:p w:rsidR="00376B20" w:rsidRDefault="00376B20" w:rsidP="00376B20">
      <w:pPr>
        <w:jc w:val="center"/>
      </w:pPr>
    </w:p>
    <w:p w:rsidR="00376B20" w:rsidRDefault="00376B20" w:rsidP="00376B20">
      <w:pPr>
        <w:jc w:val="center"/>
      </w:pPr>
    </w:p>
    <w:p w:rsidR="00376B20" w:rsidRDefault="00376B20" w:rsidP="00376B20">
      <w:pPr>
        <w:jc w:val="center"/>
      </w:pPr>
      <w:r>
        <w:rPr>
          <w:rFonts w:hint="eastAsia"/>
        </w:rPr>
        <w:t>適用除外誓約書</w:t>
      </w:r>
    </w:p>
    <w:p w:rsidR="00376B20" w:rsidRDefault="00376B20" w:rsidP="00376B20">
      <w:pPr>
        <w:jc w:val="center"/>
      </w:pPr>
    </w:p>
    <w:p w:rsidR="00376B20" w:rsidRDefault="00376B20" w:rsidP="00376B20">
      <w:pPr>
        <w:rPr>
          <w:color w:val="000000" w:themeColor="text1"/>
        </w:rPr>
      </w:pPr>
      <w:r>
        <w:rPr>
          <w:rFonts w:hint="eastAsia"/>
        </w:rPr>
        <w:t xml:space="preserve">　別紙の理由により、今般当社が受注した　　　年度　　　第　　号　　　　　　　工事において、当社が一次下請契約を締結した</w:t>
      </w:r>
      <w:r w:rsidRPr="00913C10">
        <w:rPr>
          <w:rFonts w:hint="eastAsia"/>
          <w:color w:val="A6A6A6" w:themeColor="background1" w:themeShade="A6"/>
        </w:rPr>
        <w:t>（会社名）</w:t>
      </w:r>
      <w:r w:rsidRPr="00913C10">
        <w:rPr>
          <w:rFonts w:hint="eastAsia"/>
          <w:color w:val="000000" w:themeColor="text1"/>
        </w:rPr>
        <w:t>は</w:t>
      </w:r>
      <w:r>
        <w:rPr>
          <w:rFonts w:hint="eastAsia"/>
          <w:color w:val="000000" w:themeColor="text1"/>
        </w:rPr>
        <w:t>、○○保険法第○条に規定する届出の義務を有する者には該当しません。</w:t>
      </w:r>
    </w:p>
    <w:p w:rsidR="00376B20" w:rsidRDefault="00376B20" w:rsidP="00376B20">
      <w:pPr>
        <w:rPr>
          <w:color w:val="000000" w:themeColor="text1"/>
        </w:rPr>
      </w:pPr>
      <w:r>
        <w:rPr>
          <w:rFonts w:hint="eastAsia"/>
          <w:color w:val="000000" w:themeColor="text1"/>
        </w:rPr>
        <w:t xml:space="preserve">　この誓約が虚偽であり、又はこの誓約に反したことにより、当方が不利益を被ることとなっても、異議は一切申し立てません。</w:t>
      </w:r>
    </w:p>
    <w:p w:rsidR="00376B20" w:rsidRDefault="00376B20" w:rsidP="00376B20">
      <w:r>
        <w:rPr>
          <w:rFonts w:hint="eastAsia"/>
          <w:color w:val="000000" w:themeColor="text1"/>
        </w:rPr>
        <w:t xml:space="preserve">　以上のことについて誓約します。</w:t>
      </w:r>
    </w:p>
    <w:p w:rsidR="00376B20" w:rsidRDefault="00376B20" w:rsidP="00376B20">
      <w:pPr>
        <w:jc w:val="center"/>
      </w:pPr>
    </w:p>
    <w:p w:rsidR="00376B20" w:rsidRDefault="00376B20" w:rsidP="00376B20">
      <w:pPr>
        <w:jc w:val="center"/>
      </w:pPr>
    </w:p>
    <w:p w:rsidR="00376B20" w:rsidRDefault="00376B20" w:rsidP="00376B20">
      <w:pPr>
        <w:jc w:val="left"/>
      </w:pPr>
    </w:p>
    <w:p w:rsidR="00376B20" w:rsidRDefault="00376B20" w:rsidP="00376B20">
      <w:pPr>
        <w:jc w:val="left"/>
      </w:pPr>
    </w:p>
    <w:p w:rsidR="00376B20" w:rsidRDefault="00376B20" w:rsidP="00376B20">
      <w:pPr>
        <w:jc w:val="left"/>
      </w:pPr>
    </w:p>
    <w:p w:rsidR="00376B20" w:rsidRDefault="00376B20" w:rsidP="00376B20">
      <w:pPr>
        <w:jc w:val="left"/>
      </w:pPr>
    </w:p>
    <w:p w:rsidR="00376B20" w:rsidRDefault="00376B20" w:rsidP="00376B20">
      <w:pPr>
        <w:jc w:val="left"/>
      </w:pPr>
      <w:r>
        <w:rPr>
          <w:rFonts w:hint="eastAsia"/>
          <w:noProof/>
        </w:rPr>
        <mc:AlternateContent>
          <mc:Choice Requires="wps">
            <w:drawing>
              <wp:anchor distT="0" distB="0" distL="114300" distR="114300" simplePos="0" relativeHeight="251661312" behindDoc="0" locked="0" layoutInCell="1" allowOverlap="1" wp14:anchorId="1F0CE4AC" wp14:editId="4CAD6DA8">
                <wp:simplePos x="0" y="0"/>
                <wp:positionH relativeFrom="column">
                  <wp:posOffset>-60960</wp:posOffset>
                </wp:positionH>
                <wp:positionV relativeFrom="paragraph">
                  <wp:posOffset>223521</wp:posOffset>
                </wp:positionV>
                <wp:extent cx="4505325" cy="1640840"/>
                <wp:effectExtent l="0" t="0" r="28575" b="16510"/>
                <wp:wrapNone/>
                <wp:docPr id="1" name="正方形/長方形 1"/>
                <wp:cNvGraphicFramePr/>
                <a:graphic xmlns:a="http://schemas.openxmlformats.org/drawingml/2006/main">
                  <a:graphicData uri="http://schemas.microsoft.com/office/word/2010/wordprocessingShape">
                    <wps:wsp>
                      <wps:cNvSpPr/>
                      <wps:spPr>
                        <a:xfrm>
                          <a:off x="0" y="0"/>
                          <a:ext cx="4505325" cy="16408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8pt;margin-top:17.6pt;width:354.75pt;height:129.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" filled="f" strokecolor="black [3213]" strokeweight=".5pt"/>
            </w:pict>
          </mc:Fallback>
        </mc:AlternateContent>
      </w:r>
    </w:p>
    <w:p w:rsidR="00376B20" w:rsidRPr="003942F2" w:rsidRDefault="00376B20" w:rsidP="00376B20">
      <w:pPr>
        <w:jc w:val="left"/>
        <w:rPr>
          <w:sz w:val="18"/>
        </w:rPr>
      </w:pPr>
      <w:r>
        <w:rPr>
          <w:rFonts w:hint="eastAsia"/>
          <w:sz w:val="18"/>
        </w:rPr>
        <w:t>注）</w:t>
      </w:r>
      <w:r w:rsidRPr="003942F2">
        <w:rPr>
          <w:rFonts w:hint="eastAsia"/>
          <w:sz w:val="18"/>
        </w:rPr>
        <w:t>「○○保険法第○条」の箇所について</w:t>
      </w:r>
      <w:r>
        <w:rPr>
          <w:rFonts w:hint="eastAsia"/>
          <w:sz w:val="18"/>
        </w:rPr>
        <w:t>は以下のいずれかを選択し、記入すること。</w:t>
      </w:r>
    </w:p>
    <w:p w:rsidR="00376B20" w:rsidRPr="003942F2" w:rsidRDefault="00376B20" w:rsidP="00376B20">
      <w:pPr>
        <w:jc w:val="left"/>
        <w:rPr>
          <w:sz w:val="18"/>
        </w:rPr>
      </w:pPr>
      <w:r>
        <w:rPr>
          <w:rFonts w:hint="eastAsia"/>
          <w:sz w:val="18"/>
        </w:rPr>
        <w:t>①</w:t>
      </w:r>
      <w:r w:rsidRPr="003942F2">
        <w:rPr>
          <w:rFonts w:hint="eastAsia"/>
          <w:sz w:val="18"/>
        </w:rPr>
        <w:t>健康保険・厚生年金保険が適用除外である場合</w:t>
      </w:r>
    </w:p>
    <w:p w:rsidR="00376B20" w:rsidRPr="003942F2" w:rsidRDefault="00376B20" w:rsidP="00376B20">
      <w:pPr>
        <w:ind w:firstLineChars="100" w:firstLine="180"/>
        <w:jc w:val="left"/>
        <w:rPr>
          <w:sz w:val="18"/>
        </w:rPr>
      </w:pPr>
      <w:r w:rsidRPr="003942F2">
        <w:rPr>
          <w:rFonts w:hint="eastAsia"/>
          <w:sz w:val="18"/>
        </w:rPr>
        <w:t>「健康保険法第</w:t>
      </w:r>
      <w:r w:rsidRPr="003942F2">
        <w:rPr>
          <w:rFonts w:hint="eastAsia"/>
          <w:sz w:val="18"/>
        </w:rPr>
        <w:t>48</w:t>
      </w:r>
      <w:r w:rsidRPr="003942F2">
        <w:rPr>
          <w:rFonts w:hint="eastAsia"/>
          <w:sz w:val="18"/>
        </w:rPr>
        <w:t>条及び厚生年金保険法第</w:t>
      </w:r>
      <w:r w:rsidRPr="003942F2">
        <w:rPr>
          <w:rFonts w:hint="eastAsia"/>
          <w:sz w:val="18"/>
        </w:rPr>
        <w:t>27</w:t>
      </w:r>
      <w:r w:rsidRPr="003942F2">
        <w:rPr>
          <w:rFonts w:hint="eastAsia"/>
          <w:sz w:val="18"/>
        </w:rPr>
        <w:t>条」</w:t>
      </w:r>
    </w:p>
    <w:p w:rsidR="00376B20" w:rsidRPr="003942F2" w:rsidRDefault="00376B20" w:rsidP="00376B20">
      <w:pPr>
        <w:jc w:val="left"/>
        <w:rPr>
          <w:sz w:val="18"/>
        </w:rPr>
      </w:pPr>
      <w:r>
        <w:rPr>
          <w:rFonts w:hint="eastAsia"/>
          <w:sz w:val="18"/>
        </w:rPr>
        <w:t>②</w:t>
      </w:r>
      <w:r w:rsidRPr="003942F2">
        <w:rPr>
          <w:rFonts w:hint="eastAsia"/>
          <w:sz w:val="18"/>
        </w:rPr>
        <w:t>雇用保険が適用除外である場合</w:t>
      </w:r>
    </w:p>
    <w:p w:rsidR="00376B20" w:rsidRPr="003942F2" w:rsidRDefault="00376B20" w:rsidP="00376B20">
      <w:pPr>
        <w:ind w:firstLineChars="100" w:firstLine="180"/>
        <w:jc w:val="left"/>
        <w:rPr>
          <w:sz w:val="18"/>
        </w:rPr>
      </w:pPr>
      <w:r w:rsidRPr="003942F2">
        <w:rPr>
          <w:rFonts w:hint="eastAsia"/>
          <w:sz w:val="18"/>
        </w:rPr>
        <w:t>「雇用保険法第７条」</w:t>
      </w:r>
    </w:p>
    <w:p w:rsidR="00376B20" w:rsidRPr="003942F2" w:rsidRDefault="00376B20" w:rsidP="00376B20">
      <w:pPr>
        <w:jc w:val="left"/>
        <w:rPr>
          <w:sz w:val="18"/>
        </w:rPr>
      </w:pPr>
      <w:r>
        <w:rPr>
          <w:rFonts w:hint="eastAsia"/>
          <w:sz w:val="18"/>
        </w:rPr>
        <w:t>③</w:t>
      </w:r>
      <w:r w:rsidRPr="003942F2">
        <w:rPr>
          <w:rFonts w:hint="eastAsia"/>
          <w:sz w:val="18"/>
        </w:rPr>
        <w:t>３つの保険がいずれも適用除外である場合</w:t>
      </w:r>
    </w:p>
    <w:p w:rsidR="00376B20" w:rsidRPr="000430CE" w:rsidRDefault="00376B20" w:rsidP="00376B20">
      <w:pPr>
        <w:jc w:val="left"/>
        <w:rPr>
          <w:sz w:val="18"/>
        </w:rPr>
      </w:pPr>
      <w:r w:rsidRPr="003942F2">
        <w:rPr>
          <w:rFonts w:hint="eastAsia"/>
          <w:sz w:val="18"/>
        </w:rPr>
        <w:t xml:space="preserve">　「健康保険法第</w:t>
      </w:r>
      <w:r w:rsidRPr="003942F2">
        <w:rPr>
          <w:rFonts w:hint="eastAsia"/>
          <w:sz w:val="18"/>
        </w:rPr>
        <w:t>48</w:t>
      </w:r>
      <w:r w:rsidRPr="003942F2">
        <w:rPr>
          <w:rFonts w:hint="eastAsia"/>
          <w:sz w:val="18"/>
        </w:rPr>
        <w:t>条、厚生年金保険法第</w:t>
      </w:r>
      <w:r w:rsidRPr="003942F2">
        <w:rPr>
          <w:rFonts w:hint="eastAsia"/>
          <w:sz w:val="18"/>
        </w:rPr>
        <w:t>27</w:t>
      </w:r>
      <w:r w:rsidRPr="003942F2">
        <w:rPr>
          <w:rFonts w:hint="eastAsia"/>
          <w:sz w:val="18"/>
        </w:rPr>
        <w:t>条及び雇用保険法第７条」</w:t>
      </w:r>
    </w:p>
    <w:p w:rsidR="00376B20" w:rsidRDefault="00376B20" w:rsidP="00C23782">
      <w:r>
        <w:br w:type="page"/>
      </w:r>
    </w:p>
    <w:p w:rsidR="00376B20" w:rsidRDefault="00376B20" w:rsidP="00376B20">
      <w:pPr>
        <w:jc w:val="left"/>
      </w:pPr>
      <w:r>
        <w:rPr>
          <w:noProof/>
        </w:rPr>
        <w:lastRenderedPageBreak/>
        <mc:AlternateContent>
          <mc:Choice Requires="wps">
            <w:drawing>
              <wp:anchor distT="0" distB="0" distL="114300" distR="114300" simplePos="0" relativeHeight="251674624" behindDoc="0" locked="0" layoutInCell="1" allowOverlap="1" wp14:anchorId="497A77C3" wp14:editId="7A5147AE">
                <wp:simplePos x="0" y="0"/>
                <wp:positionH relativeFrom="column">
                  <wp:posOffset>5311140</wp:posOffset>
                </wp:positionH>
                <wp:positionV relativeFrom="paragraph">
                  <wp:posOffset>-529590</wp:posOffset>
                </wp:positionV>
                <wp:extent cx="1352550"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3985"/>
                        </a:xfrm>
                        <a:prstGeom prst="rect">
                          <a:avLst/>
                        </a:prstGeom>
                        <a:solidFill>
                          <a:srgbClr val="FFFFFF"/>
                        </a:solidFill>
                        <a:ln w="9525">
                          <a:noFill/>
                          <a:miter lim="800000"/>
                          <a:headEnd/>
                          <a:tailEnd/>
                        </a:ln>
                      </wps:spPr>
                      <wps:txbx>
                        <w:txbxContent>
                          <w:p w:rsidR="00376B20" w:rsidRDefault="00376B20" w:rsidP="00376B20">
                            <w:r>
                              <w:rPr>
                                <w:rFonts w:hint="eastAsia"/>
                              </w:rPr>
                              <w:t>（</w:t>
                            </w:r>
                            <w:r>
                              <w:rPr>
                                <w:rFonts w:hint="eastAsia"/>
                              </w:rPr>
                              <w:t>様式４別紙</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418.2pt;margin-top:-41.7pt;width:106.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" stroked="f">
                <v:textbox style="mso-fit-shape-to-text:t">
                  <w:txbxContent>
                    <w:p w:rsidR="00376B20" w:rsidRDefault="00376B20" w:rsidP="00376B20">
                      <w:r>
                        <w:rPr>
                          <w:rFonts w:hint="eastAsia"/>
                        </w:rPr>
                        <w:t>（</w:t>
                      </w:r>
                      <w:r>
                        <w:rPr>
                          <w:rFonts w:hint="eastAsia"/>
                        </w:rPr>
                        <w:t>様式４別紙</w:t>
                      </w:r>
                      <w:r>
                        <w:rPr>
                          <w:rFonts w:hint="eastAsia"/>
                        </w:rPr>
                        <w:t>）</w:t>
                      </w:r>
                    </w:p>
                  </w:txbxContent>
                </v:textbox>
              </v:shape>
            </w:pict>
          </mc:Fallback>
        </mc:AlternateContent>
      </w:r>
      <w:r>
        <w:rPr>
          <w:rFonts w:hint="eastAsia"/>
        </w:rPr>
        <w:t xml:space="preserve">　</w:t>
      </w:r>
    </w:p>
    <w:p w:rsidR="00376B20" w:rsidRPr="00197155" w:rsidRDefault="00376B20" w:rsidP="00376B20">
      <w:pPr>
        <w:jc w:val="left"/>
        <w:rPr>
          <w:sz w:val="24"/>
          <w:szCs w:val="24"/>
        </w:rPr>
      </w:pPr>
    </w:p>
    <w:p w:rsidR="00376B20" w:rsidRPr="00197155" w:rsidRDefault="00376B20" w:rsidP="00376B20">
      <w:pPr>
        <w:jc w:val="left"/>
        <w:rPr>
          <w:sz w:val="24"/>
          <w:szCs w:val="24"/>
        </w:rPr>
      </w:pPr>
      <w:r w:rsidRPr="00197155">
        <w:rPr>
          <w:rFonts w:hint="eastAsia"/>
          <w:sz w:val="24"/>
          <w:szCs w:val="24"/>
        </w:rPr>
        <w:t>（健康保険・厚生年金保険）</w:t>
      </w:r>
    </w:p>
    <w:p w:rsidR="00376B20" w:rsidRPr="00197155" w:rsidRDefault="00376B20" w:rsidP="00376B20">
      <w:pPr>
        <w:jc w:val="left"/>
        <w:rPr>
          <w:sz w:val="24"/>
          <w:szCs w:val="24"/>
        </w:rPr>
      </w:pPr>
      <w:r w:rsidRPr="00197155">
        <w:rPr>
          <w:rFonts w:hint="eastAsia"/>
          <w:sz w:val="24"/>
          <w:szCs w:val="24"/>
        </w:rPr>
        <w:t>□従業員５人未満の個人事業所であるた</w:t>
      </w:r>
      <w:r>
        <w:rPr>
          <w:rFonts w:hint="eastAsia"/>
          <w:sz w:val="24"/>
          <w:szCs w:val="24"/>
        </w:rPr>
        <w:t>め</w:t>
      </w:r>
    </w:p>
    <w:p w:rsidR="00376B20" w:rsidRPr="00197155" w:rsidRDefault="00376B20" w:rsidP="00376B20">
      <w:pPr>
        <w:ind w:left="240" w:hangingChars="100" w:hanging="240"/>
        <w:jc w:val="left"/>
        <w:rPr>
          <w:sz w:val="24"/>
          <w:szCs w:val="24"/>
        </w:rPr>
      </w:pPr>
      <w:r w:rsidRPr="00197155">
        <w:rPr>
          <w:rFonts w:hint="eastAsia"/>
          <w:sz w:val="24"/>
          <w:szCs w:val="24"/>
        </w:rPr>
        <w:t>□従業員５人以上であっても、強制適用事業所となる業種でない個人事業所であるた</w:t>
      </w:r>
      <w:r>
        <w:rPr>
          <w:rFonts w:hint="eastAsia"/>
          <w:sz w:val="24"/>
          <w:szCs w:val="24"/>
        </w:rPr>
        <w:t>め</w:t>
      </w:r>
    </w:p>
    <w:p w:rsidR="00376B20" w:rsidRPr="00197155" w:rsidRDefault="00376B20" w:rsidP="00376B20">
      <w:pPr>
        <w:jc w:val="left"/>
        <w:rPr>
          <w:sz w:val="24"/>
          <w:szCs w:val="24"/>
        </w:rPr>
      </w:pPr>
      <w:r w:rsidRPr="00197155">
        <w:rPr>
          <w:rFonts w:hint="eastAsia"/>
          <w:sz w:val="24"/>
          <w:szCs w:val="24"/>
        </w:rPr>
        <w:t>□その他の理由</w:t>
      </w:r>
    </w:p>
    <w:tbl>
      <w:tblPr>
        <w:tblStyle w:val="a7"/>
        <w:tblW w:w="0" w:type="auto"/>
        <w:tblLook w:val="04A0" w:firstRow="1" w:lastRow="0" w:firstColumn="1" w:lastColumn="0" w:noHBand="0" w:noVBand="1"/>
      </w:tblPr>
      <w:tblGrid>
        <w:gridCol w:w="9558"/>
      </w:tblGrid>
      <w:tr w:rsidR="00376B20" w:rsidRPr="00197155" w:rsidTr="00376B20">
        <w:trPr>
          <w:trHeight w:val="1104"/>
        </w:trPr>
        <w:tc>
          <w:tcPr>
            <w:tcW w:w="9558" w:type="dxa"/>
          </w:tcPr>
          <w:p w:rsidR="00376B20" w:rsidRPr="00197155" w:rsidRDefault="00376B20" w:rsidP="00376B20">
            <w:pPr>
              <w:ind w:rightChars="-509" w:right="-1069"/>
              <w:jc w:val="left"/>
              <w:rPr>
                <w:sz w:val="24"/>
                <w:szCs w:val="24"/>
              </w:rPr>
            </w:pPr>
          </w:p>
        </w:tc>
      </w:tr>
    </w:tbl>
    <w:p w:rsidR="00376B20" w:rsidRDefault="00376B20" w:rsidP="00376B20">
      <w:pPr>
        <w:jc w:val="left"/>
        <w:rPr>
          <w:sz w:val="24"/>
          <w:szCs w:val="24"/>
        </w:rPr>
      </w:pPr>
      <w:r>
        <w:rPr>
          <w:rFonts w:hint="eastAsia"/>
          <w:sz w:val="24"/>
          <w:szCs w:val="24"/>
        </w:rPr>
        <w:t>「その他の理由」を選択した場合、その理由が適用除外に該当することを関係機関に確認し、以下に記入すること。</w:t>
      </w:r>
    </w:p>
    <w:p w:rsidR="00376B20" w:rsidRDefault="00376B20" w:rsidP="00376B20">
      <w:pPr>
        <w:jc w:val="left"/>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7A5041BE" wp14:editId="73F721D6">
                <wp:simplePos x="0" y="0"/>
                <wp:positionH relativeFrom="column">
                  <wp:posOffset>-121920</wp:posOffset>
                </wp:positionH>
                <wp:positionV relativeFrom="paragraph">
                  <wp:posOffset>123825</wp:posOffset>
                </wp:positionV>
                <wp:extent cx="6122670" cy="638175"/>
                <wp:effectExtent l="0" t="0" r="11430" b="28575"/>
                <wp:wrapNone/>
                <wp:docPr id="2" name="大かっこ 2"/>
                <wp:cNvGraphicFramePr/>
                <a:graphic xmlns:a="http://schemas.openxmlformats.org/drawingml/2006/main">
                  <a:graphicData uri="http://schemas.microsoft.com/office/word/2010/wordprocessingShape">
                    <wps:wsp>
                      <wps:cNvSpPr/>
                      <wps:spPr>
                        <a:xfrm>
                          <a:off x="0" y="0"/>
                          <a:ext cx="6122670"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6pt;margin-top:9.75pt;width:482.1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" strokecolor="black [3213]"/>
            </w:pict>
          </mc:Fallback>
        </mc:AlternateContent>
      </w:r>
    </w:p>
    <w:p w:rsidR="00376B20" w:rsidRDefault="00376B20" w:rsidP="00376B20">
      <w:pPr>
        <w:jc w:val="left"/>
        <w:rPr>
          <w:sz w:val="24"/>
          <w:szCs w:val="24"/>
        </w:rPr>
      </w:pPr>
      <w:r>
        <w:rPr>
          <w:rFonts w:hint="eastAsia"/>
          <w:sz w:val="24"/>
          <w:szCs w:val="24"/>
        </w:rPr>
        <w:t xml:space="preserve">　年　月　日、関係機関（○○年金事務所○○課）に問い合せを行い判断しました。</w:t>
      </w:r>
    </w:p>
    <w:p w:rsidR="00376B20" w:rsidRDefault="00376B20" w:rsidP="00376B20">
      <w:pPr>
        <w:jc w:val="left"/>
        <w:rPr>
          <w:sz w:val="24"/>
          <w:szCs w:val="24"/>
        </w:rPr>
      </w:pPr>
    </w:p>
    <w:p w:rsidR="00376B20" w:rsidRPr="00DB07EA" w:rsidRDefault="00376B20" w:rsidP="00376B20">
      <w:pPr>
        <w:jc w:val="left"/>
        <w:rPr>
          <w:sz w:val="24"/>
          <w:szCs w:val="24"/>
        </w:rPr>
      </w:pPr>
    </w:p>
    <w:p w:rsidR="00376B20" w:rsidRDefault="00376B20" w:rsidP="00376B20">
      <w:pPr>
        <w:jc w:val="left"/>
        <w:rPr>
          <w:sz w:val="24"/>
          <w:szCs w:val="24"/>
        </w:rPr>
      </w:pPr>
      <w:r>
        <w:rPr>
          <w:rFonts w:hint="eastAsia"/>
          <w:sz w:val="24"/>
          <w:szCs w:val="24"/>
        </w:rPr>
        <w:t>（雇用保険）</w:t>
      </w:r>
    </w:p>
    <w:p w:rsidR="00376B20" w:rsidRDefault="00376B20" w:rsidP="00376B20">
      <w:pPr>
        <w:jc w:val="left"/>
        <w:rPr>
          <w:sz w:val="24"/>
          <w:szCs w:val="24"/>
        </w:rPr>
      </w:pPr>
      <w:r>
        <w:rPr>
          <w:rFonts w:hint="eastAsia"/>
          <w:sz w:val="24"/>
          <w:szCs w:val="24"/>
        </w:rPr>
        <w:t>□役員のみの法人であるため</w:t>
      </w:r>
    </w:p>
    <w:p w:rsidR="00376B20" w:rsidRDefault="00376B20" w:rsidP="00376B20">
      <w:pPr>
        <w:ind w:left="240" w:hangingChars="100" w:hanging="240"/>
        <w:jc w:val="left"/>
        <w:rPr>
          <w:sz w:val="24"/>
          <w:szCs w:val="24"/>
        </w:rPr>
      </w:pPr>
      <w:r>
        <w:rPr>
          <w:rFonts w:hint="eastAsia"/>
          <w:sz w:val="24"/>
          <w:szCs w:val="24"/>
        </w:rPr>
        <w:t>□使用する労働者のすべてが</w:t>
      </w:r>
      <w:r>
        <w:rPr>
          <w:rFonts w:hint="eastAsia"/>
          <w:sz w:val="24"/>
          <w:szCs w:val="24"/>
        </w:rPr>
        <w:t>65</w:t>
      </w:r>
      <w:r>
        <w:rPr>
          <w:rFonts w:hint="eastAsia"/>
          <w:sz w:val="24"/>
          <w:szCs w:val="24"/>
        </w:rPr>
        <w:t>歳に達した日以後において新たに雇用した者であるため</w:t>
      </w:r>
    </w:p>
    <w:p w:rsidR="00376B20" w:rsidRDefault="00376B20" w:rsidP="00376B20">
      <w:pPr>
        <w:ind w:left="240" w:hangingChars="100" w:hanging="240"/>
        <w:jc w:val="left"/>
        <w:rPr>
          <w:sz w:val="24"/>
          <w:szCs w:val="24"/>
        </w:rPr>
      </w:pPr>
      <w:r>
        <w:rPr>
          <w:rFonts w:hint="eastAsia"/>
          <w:sz w:val="24"/>
          <w:szCs w:val="24"/>
        </w:rPr>
        <w:t>□その他の理由</w:t>
      </w:r>
    </w:p>
    <w:tbl>
      <w:tblPr>
        <w:tblStyle w:val="a7"/>
        <w:tblW w:w="0" w:type="auto"/>
        <w:tblInd w:w="240" w:type="dxa"/>
        <w:tblLook w:val="04A0" w:firstRow="1" w:lastRow="0" w:firstColumn="1" w:lastColumn="0" w:noHBand="0" w:noVBand="1"/>
      </w:tblPr>
      <w:tblGrid>
        <w:gridCol w:w="9318"/>
      </w:tblGrid>
      <w:tr w:rsidR="00376B20" w:rsidTr="00376B20">
        <w:trPr>
          <w:trHeight w:val="1241"/>
        </w:trPr>
        <w:tc>
          <w:tcPr>
            <w:tcW w:w="9318" w:type="dxa"/>
          </w:tcPr>
          <w:p w:rsidR="00376B20" w:rsidRPr="00197155" w:rsidRDefault="00376B20" w:rsidP="00296FF2">
            <w:pPr>
              <w:jc w:val="left"/>
              <w:rPr>
                <w:sz w:val="24"/>
                <w:szCs w:val="24"/>
              </w:rPr>
            </w:pPr>
          </w:p>
        </w:tc>
      </w:tr>
    </w:tbl>
    <w:p w:rsidR="00376B20" w:rsidRDefault="00376B20" w:rsidP="00376B20">
      <w:pPr>
        <w:jc w:val="left"/>
        <w:rPr>
          <w:sz w:val="24"/>
          <w:szCs w:val="24"/>
        </w:rPr>
      </w:pPr>
      <w:r>
        <w:rPr>
          <w:rFonts w:hint="eastAsia"/>
          <w:sz w:val="24"/>
          <w:szCs w:val="24"/>
        </w:rPr>
        <w:t>「その他の理由」を選択した場合、その理由が適用除外に該当することを関係機関に確認し、以下に記入すること。</w:t>
      </w:r>
    </w:p>
    <w:p w:rsidR="00376B20" w:rsidRDefault="00376B20" w:rsidP="00376B20">
      <w:pPr>
        <w:jc w:val="left"/>
        <w:rPr>
          <w:sz w:val="24"/>
          <w:szCs w:val="24"/>
        </w:rPr>
      </w:pPr>
      <w:r>
        <w:rPr>
          <w:rFonts w:hint="eastAsia"/>
          <w:noProof/>
          <w:sz w:val="24"/>
          <w:szCs w:val="24"/>
        </w:rPr>
        <mc:AlternateContent>
          <mc:Choice Requires="wps">
            <w:drawing>
              <wp:anchor distT="0" distB="0" distL="114300" distR="114300" simplePos="0" relativeHeight="251664384" behindDoc="0" locked="0" layoutInCell="1" allowOverlap="1" wp14:anchorId="45989364" wp14:editId="095B3E85">
                <wp:simplePos x="0" y="0"/>
                <wp:positionH relativeFrom="column">
                  <wp:posOffset>-121920</wp:posOffset>
                </wp:positionH>
                <wp:positionV relativeFrom="paragraph">
                  <wp:posOffset>120015</wp:posOffset>
                </wp:positionV>
                <wp:extent cx="6122670" cy="638175"/>
                <wp:effectExtent l="0" t="0" r="11430" b="28575"/>
                <wp:wrapNone/>
                <wp:docPr id="3" name="大かっこ 3"/>
                <wp:cNvGraphicFramePr/>
                <a:graphic xmlns:a="http://schemas.openxmlformats.org/drawingml/2006/main">
                  <a:graphicData uri="http://schemas.microsoft.com/office/word/2010/wordprocessingShape">
                    <wps:wsp>
                      <wps:cNvSpPr/>
                      <wps:spPr>
                        <a:xfrm>
                          <a:off x="0" y="0"/>
                          <a:ext cx="6122670"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26" type="#_x0000_t185" style="position:absolute;left:0;text-align:left;margin-left:-9.6pt;margin-top:9.45pt;width:482.1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" strokecolor="black [3213]"/>
            </w:pict>
          </mc:Fallback>
        </mc:AlternateContent>
      </w:r>
    </w:p>
    <w:p w:rsidR="00376B20" w:rsidRDefault="00376B20" w:rsidP="00376B20">
      <w:pPr>
        <w:jc w:val="left"/>
        <w:rPr>
          <w:sz w:val="24"/>
          <w:szCs w:val="24"/>
        </w:rPr>
      </w:pPr>
      <w:r>
        <w:rPr>
          <w:rFonts w:hint="eastAsia"/>
          <w:sz w:val="24"/>
          <w:szCs w:val="24"/>
        </w:rPr>
        <w:t xml:space="preserve">　年　月　日、関係機関（ハローワーク○○</w:t>
      </w:r>
      <w:r>
        <w:rPr>
          <w:rFonts w:hint="eastAsia"/>
          <w:sz w:val="24"/>
          <w:szCs w:val="24"/>
        </w:rPr>
        <w:t xml:space="preserve"> </w:t>
      </w:r>
      <w:r>
        <w:rPr>
          <w:rFonts w:hint="eastAsia"/>
          <w:sz w:val="24"/>
          <w:szCs w:val="24"/>
        </w:rPr>
        <w:t>○○課）に問い合せを行い判断しました。</w:t>
      </w:r>
    </w:p>
    <w:p w:rsidR="00376B20" w:rsidRPr="00DB07EA" w:rsidRDefault="00376B20" w:rsidP="00376B20">
      <w:pPr>
        <w:ind w:left="240" w:hangingChars="100" w:hanging="240"/>
        <w:jc w:val="left"/>
        <w:rPr>
          <w:sz w:val="24"/>
          <w:szCs w:val="24"/>
        </w:rPr>
      </w:pPr>
    </w:p>
    <w:p w:rsidR="00376B20" w:rsidRDefault="00376B20" w:rsidP="00C23782">
      <w:r>
        <w:br w:type="page"/>
      </w:r>
    </w:p>
    <w:p w:rsidR="00376B20" w:rsidRDefault="00CA39AD" w:rsidP="00376B20">
      <w:pPr>
        <w:wordWrap w:val="0"/>
        <w:jc w:val="right"/>
      </w:pPr>
      <w:r>
        <w:rPr>
          <w:noProof/>
        </w:rPr>
        <w:lastRenderedPageBreak/>
        <mc:AlternateContent>
          <mc:Choice Requires="wps">
            <w:drawing>
              <wp:anchor distT="0" distB="0" distL="114300" distR="114300" simplePos="0" relativeHeight="251676672" behindDoc="0" locked="0" layoutInCell="1" allowOverlap="1" wp14:anchorId="6445ABF1" wp14:editId="5FE229F2">
                <wp:simplePos x="0" y="0"/>
                <wp:positionH relativeFrom="column">
                  <wp:posOffset>5532120</wp:posOffset>
                </wp:positionH>
                <wp:positionV relativeFrom="paragraph">
                  <wp:posOffset>-529590</wp:posOffset>
                </wp:positionV>
                <wp:extent cx="864870"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1403985"/>
                        </a:xfrm>
                        <a:prstGeom prst="rect">
                          <a:avLst/>
                        </a:prstGeom>
                        <a:solidFill>
                          <a:srgbClr val="FFFFFF"/>
                        </a:solidFill>
                        <a:ln w="9525">
                          <a:noFill/>
                          <a:miter lim="800000"/>
                          <a:headEnd/>
                          <a:tailEnd/>
                        </a:ln>
                      </wps:spPr>
                      <wps:txbx>
                        <w:txbxContent>
                          <w:p w:rsidR="00CA39AD" w:rsidRDefault="00CA39AD" w:rsidP="00CA39AD">
                            <w:r>
                              <w:rPr>
                                <w:rFonts w:hint="eastAsia"/>
                              </w:rPr>
                              <w:t>（</w:t>
                            </w:r>
                            <w:r>
                              <w:rPr>
                                <w:rFonts w:hint="eastAsia"/>
                              </w:rPr>
                              <w:t>様式５</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435.6pt;margin-top:-41.7pt;width:68.1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" stroked="f">
                <v:textbox style="mso-fit-shape-to-text:t">
                  <w:txbxContent>
                    <w:p w:rsidR="00CA39AD" w:rsidRDefault="00CA39AD" w:rsidP="00CA39AD">
                      <w:r>
                        <w:rPr>
                          <w:rFonts w:hint="eastAsia"/>
                        </w:rPr>
                        <w:t>（</w:t>
                      </w:r>
                      <w:r>
                        <w:rPr>
                          <w:rFonts w:hint="eastAsia"/>
                        </w:rPr>
                        <w:t>様式５</w:t>
                      </w:r>
                      <w:r>
                        <w:rPr>
                          <w:rFonts w:hint="eastAsia"/>
                        </w:rPr>
                        <w:t>）</w:t>
                      </w:r>
                    </w:p>
                  </w:txbxContent>
                </v:textbox>
              </v:shape>
            </w:pict>
          </mc:Fallback>
        </mc:AlternateContent>
      </w:r>
      <w:r w:rsidR="00376B20">
        <w:rPr>
          <w:rFonts w:hint="eastAsia"/>
        </w:rPr>
        <w:t>第　　　号</w:t>
      </w:r>
    </w:p>
    <w:p w:rsidR="00376B20" w:rsidRDefault="00376B20" w:rsidP="00376B20">
      <w:pPr>
        <w:jc w:val="right"/>
      </w:pPr>
      <w:r>
        <w:rPr>
          <w:rFonts w:hint="eastAsia"/>
        </w:rPr>
        <w:t xml:space="preserve">　年　月　日</w:t>
      </w:r>
    </w:p>
    <w:p w:rsidR="00376B20" w:rsidRDefault="00376B20" w:rsidP="00376B20"/>
    <w:p w:rsidR="00376B20" w:rsidRDefault="00376B20" w:rsidP="00376B20">
      <w:pPr>
        <w:jc w:val="left"/>
      </w:pPr>
      <w:r>
        <w:rPr>
          <w:rFonts w:hint="eastAsia"/>
        </w:rPr>
        <w:t>（建設業許可権者）　様</w:t>
      </w:r>
    </w:p>
    <w:p w:rsidR="00376B20" w:rsidRDefault="00376B20" w:rsidP="00376B20">
      <w:pPr>
        <w:jc w:val="left"/>
      </w:pPr>
    </w:p>
    <w:p w:rsidR="00376B20" w:rsidRDefault="00376B20" w:rsidP="00376B20">
      <w:pPr>
        <w:jc w:val="left"/>
      </w:pPr>
    </w:p>
    <w:p w:rsidR="00376B20" w:rsidRDefault="00376B20" w:rsidP="00376B20">
      <w:pPr>
        <w:wordWrap w:val="0"/>
        <w:ind w:firstLineChars="2950" w:firstLine="6195"/>
        <w:jc w:val="right"/>
      </w:pPr>
      <w:r>
        <w:rPr>
          <w:rFonts w:hint="eastAsia"/>
        </w:rPr>
        <w:t xml:space="preserve">　静岡市長　　氏　名</w:t>
      </w:r>
    </w:p>
    <w:p w:rsidR="00376B20" w:rsidRDefault="00376B20" w:rsidP="00376B20">
      <w:pPr>
        <w:jc w:val="center"/>
      </w:pPr>
    </w:p>
    <w:p w:rsidR="00376B20" w:rsidRDefault="00376B20" w:rsidP="00376B20">
      <w:pPr>
        <w:jc w:val="center"/>
      </w:pPr>
    </w:p>
    <w:p w:rsidR="00376B20" w:rsidRDefault="00376B20" w:rsidP="00376B20">
      <w:pPr>
        <w:jc w:val="center"/>
      </w:pPr>
      <w:r>
        <w:rPr>
          <w:rFonts w:hint="eastAsia"/>
        </w:rPr>
        <w:t>社会保険等に未加入である建設業者について（通報）</w:t>
      </w:r>
    </w:p>
    <w:p w:rsidR="00376B20" w:rsidRPr="00093D23" w:rsidRDefault="00376B20" w:rsidP="00376B20">
      <w:pPr>
        <w:jc w:val="center"/>
      </w:pPr>
    </w:p>
    <w:p w:rsidR="00376B20" w:rsidRDefault="00376B20" w:rsidP="00376B20">
      <w:r>
        <w:rPr>
          <w:rFonts w:hint="eastAsia"/>
        </w:rPr>
        <w:t xml:space="preserve">　本市発注工事におきまして、社会保険等に未加入の者との下請契約がありましたので、下記のとおり施工体制台帳（及び再下請負通知書）の写しを添えて通報します。</w:t>
      </w:r>
    </w:p>
    <w:p w:rsidR="00376B20" w:rsidRDefault="00376B20" w:rsidP="00376B20"/>
    <w:p w:rsidR="00376B20" w:rsidRDefault="00376B20" w:rsidP="00376B20">
      <w:pPr>
        <w:pStyle w:val="a3"/>
      </w:pPr>
      <w:r>
        <w:rPr>
          <w:rFonts w:hint="eastAsia"/>
        </w:rPr>
        <w:t>記</w:t>
      </w:r>
    </w:p>
    <w:p w:rsidR="00376B20" w:rsidRDefault="00376B20" w:rsidP="00376B20"/>
    <w:p w:rsidR="00376B20" w:rsidRDefault="00376B20" w:rsidP="00376B20">
      <w:r>
        <w:rPr>
          <w:rFonts w:hint="eastAsia"/>
        </w:rPr>
        <w:t>１　発注者名　　　　静岡市長（静岡市公営企業管理者）</w:t>
      </w:r>
    </w:p>
    <w:p w:rsidR="00376B20" w:rsidRPr="00F03065" w:rsidRDefault="00376B20" w:rsidP="00376B20"/>
    <w:p w:rsidR="00376B20" w:rsidRDefault="00376B20" w:rsidP="00376B20">
      <w:r>
        <w:rPr>
          <w:rFonts w:hint="eastAsia"/>
        </w:rPr>
        <w:t>２　工事名　　　　　　　　年度　　　第　　号　　　　　　　　　　　　工事</w:t>
      </w:r>
    </w:p>
    <w:p w:rsidR="00376B20" w:rsidRDefault="00376B20" w:rsidP="00376B20"/>
    <w:p w:rsidR="00376B20" w:rsidRDefault="00376B20" w:rsidP="00376B20">
      <w:r>
        <w:rPr>
          <w:rFonts w:hint="eastAsia"/>
        </w:rPr>
        <w:t>３　通報対象業者　（許可番号）</w:t>
      </w:r>
    </w:p>
    <w:p w:rsidR="00376B20" w:rsidRDefault="00376B20" w:rsidP="00376B20">
      <w:r>
        <w:rPr>
          <w:rFonts w:hint="eastAsia"/>
        </w:rPr>
        <w:t xml:space="preserve">　　　　　　　　　（住　　所）</w:t>
      </w:r>
    </w:p>
    <w:p w:rsidR="00376B20" w:rsidRDefault="00376B20" w:rsidP="00376B20">
      <w:r>
        <w:rPr>
          <w:rFonts w:hint="eastAsia"/>
        </w:rPr>
        <w:t xml:space="preserve">　　　　　　　　　（名　　称）</w:t>
      </w:r>
    </w:p>
    <w:p w:rsidR="00376B20" w:rsidRDefault="00376B20" w:rsidP="00376B20">
      <w:r>
        <w:rPr>
          <w:rFonts w:hint="eastAsia"/>
        </w:rPr>
        <w:t xml:space="preserve">　　　　　　　　　（代</w:t>
      </w:r>
      <w:r>
        <w:rPr>
          <w:rFonts w:hint="eastAsia"/>
        </w:rPr>
        <w:t xml:space="preserve"> </w:t>
      </w:r>
      <w:r>
        <w:rPr>
          <w:rFonts w:hint="eastAsia"/>
        </w:rPr>
        <w:t>表</w:t>
      </w:r>
      <w:r>
        <w:rPr>
          <w:rFonts w:hint="eastAsia"/>
        </w:rPr>
        <w:t xml:space="preserve"> </w:t>
      </w:r>
      <w:r>
        <w:rPr>
          <w:rFonts w:hint="eastAsia"/>
        </w:rPr>
        <w:t>者）</w:t>
      </w:r>
    </w:p>
    <w:p w:rsidR="00376B20" w:rsidRDefault="00376B20" w:rsidP="00376B20"/>
    <w:p w:rsidR="00376B20" w:rsidRDefault="00376B20" w:rsidP="00376B20">
      <w:r>
        <w:rPr>
          <w:rFonts w:hint="eastAsia"/>
        </w:rPr>
        <w:t>４　添付書類　　　　施工体制台帳の写し（及び再下請負通知書の写し）</w:t>
      </w:r>
    </w:p>
    <w:p w:rsidR="00376B20" w:rsidRDefault="00376B20" w:rsidP="00376B20">
      <w:pPr>
        <w:pStyle w:val="a5"/>
      </w:pPr>
    </w:p>
    <w:p w:rsidR="00376B20" w:rsidRPr="003942F2" w:rsidRDefault="00376B20" w:rsidP="00376B20"/>
    <w:p w:rsidR="00C23782" w:rsidRPr="00376B20" w:rsidRDefault="00C23782" w:rsidP="00C23782"/>
    <w:sectPr w:rsidR="00C23782" w:rsidRPr="00376B20" w:rsidSect="00C509DE">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A42" w:rsidRDefault="002F4A42" w:rsidP="00C73F37">
      <w:r>
        <w:separator/>
      </w:r>
    </w:p>
  </w:endnote>
  <w:endnote w:type="continuationSeparator" w:id="0">
    <w:p w:rsidR="002F4A42" w:rsidRDefault="002F4A42" w:rsidP="00C7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A42" w:rsidRDefault="002F4A42" w:rsidP="00C73F37">
      <w:r>
        <w:separator/>
      </w:r>
    </w:p>
  </w:footnote>
  <w:footnote w:type="continuationSeparator" w:id="0">
    <w:p w:rsidR="002F4A42" w:rsidRDefault="002F4A42" w:rsidP="00C73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782"/>
    <w:rsid w:val="00026349"/>
    <w:rsid w:val="00073FE3"/>
    <w:rsid w:val="00086414"/>
    <w:rsid w:val="00271FF3"/>
    <w:rsid w:val="00295E9C"/>
    <w:rsid w:val="002C7FD7"/>
    <w:rsid w:val="002E26C7"/>
    <w:rsid w:val="002F4A42"/>
    <w:rsid w:val="00376B20"/>
    <w:rsid w:val="003852FE"/>
    <w:rsid w:val="003C5884"/>
    <w:rsid w:val="004B2E84"/>
    <w:rsid w:val="00501E50"/>
    <w:rsid w:val="00634630"/>
    <w:rsid w:val="006564D5"/>
    <w:rsid w:val="006C0B1D"/>
    <w:rsid w:val="007A0B67"/>
    <w:rsid w:val="008175ED"/>
    <w:rsid w:val="00822767"/>
    <w:rsid w:val="00884D75"/>
    <w:rsid w:val="00A65C84"/>
    <w:rsid w:val="00AE6E6E"/>
    <w:rsid w:val="00B57B66"/>
    <w:rsid w:val="00BF6454"/>
    <w:rsid w:val="00C23782"/>
    <w:rsid w:val="00C509DE"/>
    <w:rsid w:val="00C5245E"/>
    <w:rsid w:val="00C73F37"/>
    <w:rsid w:val="00CA39AD"/>
    <w:rsid w:val="00CD2B12"/>
    <w:rsid w:val="00CF5231"/>
    <w:rsid w:val="00D00841"/>
    <w:rsid w:val="00D27317"/>
    <w:rsid w:val="00D3651A"/>
    <w:rsid w:val="00D8431F"/>
    <w:rsid w:val="00EF3644"/>
    <w:rsid w:val="00F3498C"/>
    <w:rsid w:val="00F7009E"/>
    <w:rsid w:val="00FB5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3782"/>
    <w:pPr>
      <w:jc w:val="center"/>
    </w:pPr>
  </w:style>
  <w:style w:type="character" w:customStyle="1" w:styleId="a4">
    <w:name w:val="記 (文字)"/>
    <w:basedOn w:val="a0"/>
    <w:link w:val="a3"/>
    <w:uiPriority w:val="99"/>
    <w:rsid w:val="00C23782"/>
  </w:style>
  <w:style w:type="paragraph" w:styleId="a5">
    <w:name w:val="Closing"/>
    <w:basedOn w:val="a"/>
    <w:link w:val="a6"/>
    <w:uiPriority w:val="99"/>
    <w:unhideWhenUsed/>
    <w:rsid w:val="00C23782"/>
    <w:pPr>
      <w:jc w:val="right"/>
    </w:pPr>
  </w:style>
  <w:style w:type="character" w:customStyle="1" w:styleId="a6">
    <w:name w:val="結語 (文字)"/>
    <w:basedOn w:val="a0"/>
    <w:link w:val="a5"/>
    <w:uiPriority w:val="99"/>
    <w:rsid w:val="00C23782"/>
  </w:style>
  <w:style w:type="table" w:styleId="a7">
    <w:name w:val="Table Grid"/>
    <w:basedOn w:val="a1"/>
    <w:uiPriority w:val="59"/>
    <w:rsid w:val="006346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73F37"/>
    <w:pPr>
      <w:tabs>
        <w:tab w:val="center" w:pos="4252"/>
        <w:tab w:val="right" w:pos="8504"/>
      </w:tabs>
      <w:snapToGrid w:val="0"/>
    </w:pPr>
  </w:style>
  <w:style w:type="character" w:customStyle="1" w:styleId="a9">
    <w:name w:val="ヘッダー (文字)"/>
    <w:basedOn w:val="a0"/>
    <w:link w:val="a8"/>
    <w:uiPriority w:val="99"/>
    <w:rsid w:val="00C73F37"/>
  </w:style>
  <w:style w:type="paragraph" w:styleId="aa">
    <w:name w:val="footer"/>
    <w:basedOn w:val="a"/>
    <w:link w:val="ab"/>
    <w:uiPriority w:val="99"/>
    <w:unhideWhenUsed/>
    <w:rsid w:val="00C73F37"/>
    <w:pPr>
      <w:tabs>
        <w:tab w:val="center" w:pos="4252"/>
        <w:tab w:val="right" w:pos="8504"/>
      </w:tabs>
      <w:snapToGrid w:val="0"/>
    </w:pPr>
  </w:style>
  <w:style w:type="character" w:customStyle="1" w:styleId="ab">
    <w:name w:val="フッター (文字)"/>
    <w:basedOn w:val="a0"/>
    <w:link w:val="aa"/>
    <w:uiPriority w:val="99"/>
    <w:rsid w:val="00C73F37"/>
  </w:style>
  <w:style w:type="paragraph" w:styleId="ac">
    <w:name w:val="Balloon Text"/>
    <w:basedOn w:val="a"/>
    <w:link w:val="ad"/>
    <w:uiPriority w:val="99"/>
    <w:semiHidden/>
    <w:unhideWhenUsed/>
    <w:rsid w:val="00271FF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71FF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3782"/>
    <w:pPr>
      <w:jc w:val="center"/>
    </w:pPr>
  </w:style>
  <w:style w:type="character" w:customStyle="1" w:styleId="a4">
    <w:name w:val="記 (文字)"/>
    <w:basedOn w:val="a0"/>
    <w:link w:val="a3"/>
    <w:uiPriority w:val="99"/>
    <w:rsid w:val="00C23782"/>
  </w:style>
  <w:style w:type="paragraph" w:styleId="a5">
    <w:name w:val="Closing"/>
    <w:basedOn w:val="a"/>
    <w:link w:val="a6"/>
    <w:uiPriority w:val="99"/>
    <w:unhideWhenUsed/>
    <w:rsid w:val="00C23782"/>
    <w:pPr>
      <w:jc w:val="right"/>
    </w:pPr>
  </w:style>
  <w:style w:type="character" w:customStyle="1" w:styleId="a6">
    <w:name w:val="結語 (文字)"/>
    <w:basedOn w:val="a0"/>
    <w:link w:val="a5"/>
    <w:uiPriority w:val="99"/>
    <w:rsid w:val="00C23782"/>
  </w:style>
  <w:style w:type="table" w:styleId="a7">
    <w:name w:val="Table Grid"/>
    <w:basedOn w:val="a1"/>
    <w:uiPriority w:val="59"/>
    <w:rsid w:val="006346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73F37"/>
    <w:pPr>
      <w:tabs>
        <w:tab w:val="center" w:pos="4252"/>
        <w:tab w:val="right" w:pos="8504"/>
      </w:tabs>
      <w:snapToGrid w:val="0"/>
    </w:pPr>
  </w:style>
  <w:style w:type="character" w:customStyle="1" w:styleId="a9">
    <w:name w:val="ヘッダー (文字)"/>
    <w:basedOn w:val="a0"/>
    <w:link w:val="a8"/>
    <w:uiPriority w:val="99"/>
    <w:rsid w:val="00C73F37"/>
  </w:style>
  <w:style w:type="paragraph" w:styleId="aa">
    <w:name w:val="footer"/>
    <w:basedOn w:val="a"/>
    <w:link w:val="ab"/>
    <w:uiPriority w:val="99"/>
    <w:unhideWhenUsed/>
    <w:rsid w:val="00C73F37"/>
    <w:pPr>
      <w:tabs>
        <w:tab w:val="center" w:pos="4252"/>
        <w:tab w:val="right" w:pos="8504"/>
      </w:tabs>
      <w:snapToGrid w:val="0"/>
    </w:pPr>
  </w:style>
  <w:style w:type="character" w:customStyle="1" w:styleId="ab">
    <w:name w:val="フッター (文字)"/>
    <w:basedOn w:val="a0"/>
    <w:link w:val="aa"/>
    <w:uiPriority w:val="99"/>
    <w:rsid w:val="00C73F37"/>
  </w:style>
  <w:style w:type="paragraph" w:styleId="ac">
    <w:name w:val="Balloon Text"/>
    <w:basedOn w:val="a"/>
    <w:link w:val="ad"/>
    <w:uiPriority w:val="99"/>
    <w:semiHidden/>
    <w:unhideWhenUsed/>
    <w:rsid w:val="00271FF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71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432</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B-BB</dc:creator>
  <cp:lastModifiedBy>B-BB</cp:lastModifiedBy>
  <cp:revision>2</cp:revision>
  <cp:lastPrinted>2017-03-29T04:19:00Z</cp:lastPrinted>
  <dcterms:created xsi:type="dcterms:W3CDTF">2017-03-29T04:20:00Z</dcterms:created>
  <dcterms:modified xsi:type="dcterms:W3CDTF">2017-03-29T04:20:00Z</dcterms:modified>
</cp:coreProperties>
</file>